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ook w:val="0000"/>
      </w:tblPr>
      <w:tblGrid>
        <w:gridCol w:w="4589"/>
        <w:gridCol w:w="5209"/>
      </w:tblGrid>
      <w:tr w:rsidR="00B2277A" w:rsidRPr="00695E79" w:rsidTr="00E739C0">
        <w:trPr>
          <w:trHeight w:val="1170"/>
        </w:trPr>
        <w:tc>
          <w:tcPr>
            <w:tcW w:w="4589" w:type="dxa"/>
          </w:tcPr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ind w:left="53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B2277A" w:rsidRPr="00695E79" w:rsidRDefault="00B2277A" w:rsidP="00B2277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532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130F5" w:rsidRDefault="00B2277A" w:rsidP="00C1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 w:rsidR="00C130F5">
              <w:rPr>
                <w:rFonts w:ascii="Times New Roman" w:hAnsi="Times New Roman" w:cs="Times New Roman"/>
                <w:sz w:val="28"/>
                <w:szCs w:val="28"/>
              </w:rPr>
              <w:t>остановлению №</w:t>
            </w:r>
            <w:r w:rsidR="00C130F5" w:rsidRPr="008C159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8C1597" w:rsidRPr="008C159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45</w:t>
            </w:r>
            <w:r w:rsidR="00C130F5" w:rsidRPr="008C159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C130F5" w:rsidRDefault="00C130F5" w:rsidP="00C1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8C1597" w:rsidRPr="008C159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18 </w:t>
            </w:r>
            <w:r w:rsidR="008C15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C159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октября  </w:t>
            </w:r>
            <w:r w:rsidR="008C15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  <w:p w:rsidR="00E739C0" w:rsidRPr="00E739C0" w:rsidRDefault="00504454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муниципальной</w:t>
            </w:r>
            <w:r w:rsidR="00E739C0" w:rsidRPr="00E739C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«</w:t>
            </w:r>
            <w:r w:rsidR="00241B1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культуры на территории Вознесенского сельсовета</w:t>
            </w:r>
            <w:r w:rsidR="00E739C0" w:rsidRPr="00E739C0">
              <w:rPr>
                <w:rFonts w:ascii="Times New Roman" w:hAnsi="Times New Roman" w:cs="Times New Roman"/>
                <w:sz w:val="28"/>
                <w:szCs w:val="28"/>
              </w:rPr>
              <w:t>», действующей на территории муниципального образования Вознесе</w:t>
            </w:r>
            <w:r w:rsidR="00E739C0" w:rsidRPr="00E739C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739C0" w:rsidRPr="00E739C0">
              <w:rPr>
                <w:rFonts w:ascii="Times New Roman" w:hAnsi="Times New Roman" w:cs="Times New Roman"/>
                <w:sz w:val="28"/>
                <w:szCs w:val="28"/>
              </w:rPr>
              <w:t>ский сельсовет в 2014-2016 гг.</w:t>
            </w:r>
          </w:p>
          <w:p w:rsidR="00B2277A" w:rsidRPr="00695E79" w:rsidRDefault="00B2277A" w:rsidP="00C1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332D" w:rsidRPr="00520EF3" w:rsidRDefault="002E21D4" w:rsidP="002E2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A332D" w:rsidRPr="00520EF3">
        <w:rPr>
          <w:rFonts w:ascii="Times New Roman" w:hAnsi="Times New Roman" w:cs="Times New Roman"/>
          <w:b/>
          <w:sz w:val="28"/>
          <w:szCs w:val="28"/>
        </w:rPr>
        <w:t>Паспорт</w:t>
      </w:r>
      <w:r w:rsidRPr="00520E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184" w:rsidRPr="00520EF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7A332D" w:rsidRPr="00520EF3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A97CCE" w:rsidRPr="00520EF3">
        <w:rPr>
          <w:rFonts w:ascii="Times New Roman" w:hAnsi="Times New Roman" w:cs="Times New Roman"/>
          <w:b/>
          <w:sz w:val="28"/>
          <w:szCs w:val="28"/>
        </w:rPr>
        <w:t>Вознесенского</w:t>
      </w:r>
      <w:r w:rsidRPr="00520EF3">
        <w:rPr>
          <w:rFonts w:ascii="Times New Roman" w:hAnsi="Times New Roman" w:cs="Times New Roman"/>
          <w:b/>
          <w:sz w:val="28"/>
          <w:szCs w:val="28"/>
        </w:rPr>
        <w:t xml:space="preserve"> сельсовета Б</w:t>
      </w:r>
      <w:r w:rsidRPr="00520EF3">
        <w:rPr>
          <w:rFonts w:ascii="Times New Roman" w:hAnsi="Times New Roman" w:cs="Times New Roman"/>
          <w:b/>
          <w:sz w:val="28"/>
          <w:szCs w:val="28"/>
        </w:rPr>
        <w:t>е</w:t>
      </w:r>
      <w:r w:rsidRPr="00520EF3">
        <w:rPr>
          <w:rFonts w:ascii="Times New Roman" w:hAnsi="Times New Roman" w:cs="Times New Roman"/>
          <w:b/>
          <w:sz w:val="28"/>
          <w:szCs w:val="28"/>
        </w:rPr>
        <w:t>резовского р</w:t>
      </w:r>
      <w:r w:rsidR="00BD2184" w:rsidRPr="00520EF3">
        <w:rPr>
          <w:rFonts w:ascii="Times New Roman" w:hAnsi="Times New Roman" w:cs="Times New Roman"/>
          <w:b/>
          <w:sz w:val="28"/>
          <w:szCs w:val="28"/>
        </w:rPr>
        <w:t>айона Красноярского края</w:t>
      </w:r>
    </w:p>
    <w:p w:rsidR="00520EF3" w:rsidRPr="00520EF3" w:rsidRDefault="00520EF3" w:rsidP="002E2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3"/>
        <w:gridCol w:w="5426"/>
      </w:tblGrid>
      <w:tr w:rsidR="003821F6" w:rsidRPr="00695E79" w:rsidTr="00241B13">
        <w:trPr>
          <w:trHeight w:val="666"/>
        </w:trPr>
        <w:tc>
          <w:tcPr>
            <w:tcW w:w="4213" w:type="dxa"/>
          </w:tcPr>
          <w:p w:rsidR="003821F6" w:rsidRPr="00241B13" w:rsidRDefault="003821F6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5426" w:type="dxa"/>
          </w:tcPr>
          <w:p w:rsidR="00241B13" w:rsidRPr="00241B13" w:rsidRDefault="00241B13" w:rsidP="00241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культуры на территории Вознесенского сельсовета</w:t>
            </w:r>
          </w:p>
        </w:tc>
      </w:tr>
      <w:tr w:rsidR="003821F6" w:rsidRPr="00695E79" w:rsidTr="002E21D4">
        <w:trPr>
          <w:trHeight w:val="495"/>
        </w:trPr>
        <w:tc>
          <w:tcPr>
            <w:tcW w:w="4213" w:type="dxa"/>
          </w:tcPr>
          <w:p w:rsidR="003821F6" w:rsidRPr="00241B13" w:rsidRDefault="003821F6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ниципальной программы</w:t>
            </w:r>
          </w:p>
        </w:tc>
        <w:tc>
          <w:tcPr>
            <w:tcW w:w="5426" w:type="dxa"/>
          </w:tcPr>
          <w:p w:rsidR="005B0018" w:rsidRPr="00B625BC" w:rsidRDefault="005B0018" w:rsidP="005B0018">
            <w:pPr>
              <w:pStyle w:val="ConsPlusNonformat"/>
              <w:widowControl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 xml:space="preserve">статья 179 Бюджетного кодекса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Росси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ской Федерации; </w:t>
            </w:r>
          </w:p>
          <w:p w:rsidR="005B0018" w:rsidRDefault="005B0018" w:rsidP="005B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Возн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сенского сельсовета № 34 от 02.09.2013 «Об утверждении Порядка принятия р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шений о разработке муниципальных пр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грамм Вознесенского сельсовета Березо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ского района Красноярского края, их фо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мировании и реализации»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0018" w:rsidRDefault="005B0018" w:rsidP="005B0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Возн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сенского сельсовета № 37 от 01.10.2013 года «Об утверждении перечня муниц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пальных Программ, действующих на те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ритории муниципального образования Вознесенский сельсовет в 2014-2016 гг.»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21F6" w:rsidRPr="00241B13" w:rsidRDefault="005B0018" w:rsidP="008A4C18">
            <w:pPr>
              <w:pStyle w:val="ConsPlusNonformat"/>
              <w:widowControl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Устав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Вознесенского сельсовета Бер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зовского района Красноярского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21F6" w:rsidRPr="00695E79" w:rsidTr="002E21D4">
        <w:trPr>
          <w:trHeight w:val="435"/>
        </w:trPr>
        <w:tc>
          <w:tcPr>
            <w:tcW w:w="4213" w:type="dxa"/>
          </w:tcPr>
          <w:p w:rsidR="003821F6" w:rsidRPr="00241B13" w:rsidRDefault="003821F6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ниципальной программы</w:t>
            </w:r>
          </w:p>
        </w:tc>
        <w:tc>
          <w:tcPr>
            <w:tcW w:w="5426" w:type="dxa"/>
          </w:tcPr>
          <w:p w:rsidR="003821F6" w:rsidRPr="00241B13" w:rsidRDefault="00F55066" w:rsidP="00241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Администрация Вознесенского сельсовета Березовского района Красноярского края</w:t>
            </w:r>
          </w:p>
        </w:tc>
      </w:tr>
      <w:tr w:rsidR="003821F6" w:rsidRPr="00695E79" w:rsidTr="002E21D4">
        <w:trPr>
          <w:trHeight w:val="1072"/>
        </w:trPr>
        <w:tc>
          <w:tcPr>
            <w:tcW w:w="4213" w:type="dxa"/>
          </w:tcPr>
          <w:p w:rsidR="003821F6" w:rsidRPr="00241B13" w:rsidRDefault="003821F6" w:rsidP="00241B1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дельных мероприятий муниц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426" w:type="dxa"/>
          </w:tcPr>
          <w:p w:rsidR="00241B13" w:rsidRPr="00241B13" w:rsidRDefault="00241B13" w:rsidP="00241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Подпрограмма 1 «Сохранение культурного наследия»</w:t>
            </w:r>
          </w:p>
          <w:p w:rsidR="003821F6" w:rsidRPr="00241B13" w:rsidRDefault="00241B13" w:rsidP="00241B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Подпрограмма 2 «Поддержка искусства и народного творчества»</w:t>
            </w:r>
          </w:p>
        </w:tc>
      </w:tr>
      <w:tr w:rsidR="003821F6" w:rsidRPr="00695E79" w:rsidTr="00FF3597">
        <w:trPr>
          <w:trHeight w:val="889"/>
        </w:trPr>
        <w:tc>
          <w:tcPr>
            <w:tcW w:w="4213" w:type="dxa"/>
          </w:tcPr>
          <w:p w:rsidR="003821F6" w:rsidRPr="00241B13" w:rsidRDefault="003821F6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41B13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</w:p>
        </w:tc>
        <w:tc>
          <w:tcPr>
            <w:tcW w:w="5426" w:type="dxa"/>
          </w:tcPr>
          <w:p w:rsidR="003821F6" w:rsidRPr="00FF3597" w:rsidRDefault="00FF3597" w:rsidP="00FF35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F3597">
              <w:rPr>
                <w:rFonts w:ascii="Times New Roman" w:hAnsi="Times New Roman" w:cs="Times New Roman"/>
                <w:sz w:val="28"/>
                <w:szCs w:val="28"/>
              </w:rPr>
              <w:t>оздание условий для развития и реализ</w:t>
            </w:r>
            <w:r w:rsidRPr="00FF359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F3597">
              <w:rPr>
                <w:rFonts w:ascii="Times New Roman" w:hAnsi="Times New Roman" w:cs="Times New Roman"/>
                <w:sz w:val="28"/>
                <w:szCs w:val="28"/>
              </w:rPr>
              <w:t xml:space="preserve">ции культурного и духовного потенциала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Вознесенского сельсовета </w:t>
            </w:r>
          </w:p>
        </w:tc>
      </w:tr>
    </w:tbl>
    <w:p w:rsidR="008A4C18" w:rsidRDefault="008A4C18">
      <w:r>
        <w:br w:type="page"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3"/>
        <w:gridCol w:w="5426"/>
      </w:tblGrid>
      <w:tr w:rsidR="003821F6" w:rsidRPr="00695E79" w:rsidTr="002E21D4">
        <w:trPr>
          <w:trHeight w:val="450"/>
        </w:trPr>
        <w:tc>
          <w:tcPr>
            <w:tcW w:w="4213" w:type="dxa"/>
          </w:tcPr>
          <w:p w:rsidR="003821F6" w:rsidRPr="00695E79" w:rsidRDefault="003821F6" w:rsidP="000F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3821F6" w:rsidRPr="00695E79" w:rsidRDefault="003821F6" w:rsidP="000F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6" w:type="dxa"/>
          </w:tcPr>
          <w:p w:rsidR="00BF5278" w:rsidRDefault="00BF5278" w:rsidP="00BF5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>Организация библиотечного обслуж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>вания в сельской библиотеке, обеспечение сохранности библиотечного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5278" w:rsidRPr="00BF5278" w:rsidRDefault="00BF5278" w:rsidP="00BF5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о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>беспечение доступа населения Возн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>сенского сельсовета к культурным благам и участию в культурной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21F6" w:rsidRPr="00695E79" w:rsidTr="002E21D4">
        <w:trPr>
          <w:trHeight w:val="495"/>
        </w:trPr>
        <w:tc>
          <w:tcPr>
            <w:tcW w:w="4213" w:type="dxa"/>
          </w:tcPr>
          <w:p w:rsidR="003821F6" w:rsidRPr="00695E79" w:rsidRDefault="003821F6" w:rsidP="000F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ниципальной программы</w:t>
            </w:r>
          </w:p>
        </w:tc>
        <w:tc>
          <w:tcPr>
            <w:tcW w:w="5426" w:type="dxa"/>
          </w:tcPr>
          <w:p w:rsidR="003821F6" w:rsidRPr="00695E79" w:rsidRDefault="00F55066" w:rsidP="00BF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2014-2016 г</w:t>
            </w:r>
            <w:r w:rsidR="00BF5278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</w:p>
        </w:tc>
      </w:tr>
      <w:tr w:rsidR="003821F6" w:rsidRPr="00695E79" w:rsidTr="00FF3597">
        <w:trPr>
          <w:trHeight w:val="1549"/>
        </w:trPr>
        <w:tc>
          <w:tcPr>
            <w:tcW w:w="4213" w:type="dxa"/>
          </w:tcPr>
          <w:p w:rsidR="003821F6" w:rsidRPr="00695E79" w:rsidRDefault="003821F6" w:rsidP="000F7AED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 (</w:t>
            </w:r>
            <w:r w:rsidR="00B97F31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 xml:space="preserve"> 1, 2 к н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95E79">
              <w:rPr>
                <w:rFonts w:ascii="Times New Roman" w:hAnsi="Times New Roman" w:cs="Times New Roman"/>
                <w:sz w:val="28"/>
                <w:szCs w:val="28"/>
              </w:rPr>
              <w:t>стоящему паспорту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426" w:type="dxa"/>
          </w:tcPr>
          <w:p w:rsidR="00BF5278" w:rsidRDefault="00BF5278" w:rsidP="00BF5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F12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Целевые показатели:</w:t>
            </w:r>
          </w:p>
          <w:p w:rsidR="00BF5278" w:rsidRDefault="00E86A88" w:rsidP="00BF5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6A88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</w:t>
            </w:r>
            <w:r w:rsidRPr="00E86A88">
              <w:rPr>
                <w:rFonts w:ascii="Times New Roman" w:hAnsi="Times New Roman" w:cs="Times New Roman"/>
                <w:sz w:val="28"/>
                <w:szCs w:val="28"/>
              </w:rPr>
              <w:t>активност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86A8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библиотечного фонда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 xml:space="preserve"> на прежнем уровне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A88" w:rsidRDefault="00E86A88" w:rsidP="00BF5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потребителей, удовлетворенных качеством и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доступн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D72C4">
              <w:rPr>
                <w:rFonts w:ascii="Times New Roman" w:hAnsi="Times New Roman" w:cs="Times New Roman"/>
                <w:sz w:val="28"/>
                <w:szCs w:val="28"/>
              </w:rPr>
              <w:t>стью услуг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>,  к концу 2016 года на 10%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5278" w:rsidRDefault="00BF5278" w:rsidP="00BF5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26B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Целевые индикаторы:</w:t>
            </w:r>
          </w:p>
          <w:p w:rsidR="00FF3597" w:rsidRDefault="00FF3597" w:rsidP="00BD3E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активность использования </w:t>
            </w:r>
            <w:r w:rsidR="00BD3EB5" w:rsidRPr="00E86A88">
              <w:rPr>
                <w:rFonts w:ascii="Times New Roman" w:hAnsi="Times New Roman" w:cs="Times New Roman"/>
                <w:sz w:val="28"/>
                <w:szCs w:val="28"/>
              </w:rPr>
              <w:t>библиотечн</w:t>
            </w:r>
            <w:r w:rsidR="00BD3EB5" w:rsidRPr="00E86A8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D3EB5" w:rsidRPr="00E86A88">
              <w:rPr>
                <w:rFonts w:ascii="Times New Roman" w:hAnsi="Times New Roman" w:cs="Times New Roman"/>
                <w:sz w:val="28"/>
                <w:szCs w:val="28"/>
              </w:rPr>
              <w:t>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сохранится на прежнем уровне и в 2016 году составит </w:t>
            </w:r>
            <w:r w:rsidR="00BD34D7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BD3EB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21F6" w:rsidRPr="00695E79" w:rsidRDefault="00BD3EB5" w:rsidP="00AD7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процент потреб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 xml:space="preserve">ителей,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качеством и доступностью услуг </w:t>
            </w:r>
            <w:r w:rsidR="00AD72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>, в 2016 году составит 95</w:t>
            </w:r>
            <w:r w:rsidR="00BD34D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F3597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</w:tc>
      </w:tr>
      <w:tr w:rsidR="003821F6" w:rsidRPr="00695E79" w:rsidTr="002E21D4">
        <w:trPr>
          <w:trHeight w:val="416"/>
        </w:trPr>
        <w:tc>
          <w:tcPr>
            <w:tcW w:w="4213" w:type="dxa"/>
          </w:tcPr>
          <w:p w:rsidR="003821F6" w:rsidRPr="00695E79" w:rsidRDefault="003821F6" w:rsidP="000F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Информацию по ресурсному обеспечению программы, в том числе в разбивке по источникам финансирования по годам реал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95E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зации программы</w:t>
            </w:r>
          </w:p>
        </w:tc>
        <w:tc>
          <w:tcPr>
            <w:tcW w:w="5426" w:type="dxa"/>
          </w:tcPr>
          <w:p w:rsidR="00BF5278" w:rsidRPr="00BF5278" w:rsidRDefault="00BF5278" w:rsidP="00BF52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5278">
              <w:rPr>
                <w:rFonts w:ascii="Times New Roman" w:eastAsia="Times New Roman CYR" w:hAnsi="Times New Roman" w:cs="Times New Roman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eastAsia="Times New Roman CYR" w:hAnsi="Times New Roman" w:cs="Times New Roman"/>
                <w:sz w:val="28"/>
                <w:szCs w:val="28"/>
              </w:rPr>
              <w:t>программы</w:t>
            </w:r>
            <w:r w:rsidRPr="00BF5278">
              <w:rPr>
                <w:rFonts w:ascii="Times New Roman" w:eastAsia="Times New Roman CYR" w:hAnsi="Times New Roman" w:cs="Times New Roman"/>
                <w:sz w:val="28"/>
                <w:szCs w:val="28"/>
              </w:rPr>
              <w:t xml:space="preserve"> осуществляется за счет средств местного бюджета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F5278">
              <w:rPr>
                <w:rFonts w:ascii="Times New Roman" w:eastAsia="Times New Roman CYR" w:hAnsi="Times New Roman" w:cs="Times New Roman"/>
                <w:sz w:val="28"/>
                <w:szCs w:val="28"/>
              </w:rPr>
              <w:t>форм</w:t>
            </w:r>
            <w:r w:rsidRPr="00BF5278">
              <w:rPr>
                <w:rFonts w:ascii="Times New Roman" w:eastAsia="Times New Roman CYR" w:hAnsi="Times New Roman" w:cs="Times New Roman"/>
                <w:sz w:val="28"/>
                <w:szCs w:val="28"/>
              </w:rPr>
              <w:t>и</w:t>
            </w:r>
            <w:r w:rsidRPr="00BF5278">
              <w:rPr>
                <w:rFonts w:ascii="Times New Roman" w:eastAsia="Times New Roman CYR" w:hAnsi="Times New Roman" w:cs="Times New Roman"/>
                <w:sz w:val="28"/>
                <w:szCs w:val="28"/>
              </w:rPr>
              <w:t>руемых за счет поступающих в местный бюджет в соответствии с бюджетным з</w:t>
            </w:r>
            <w:r w:rsidRPr="00BF5278">
              <w:rPr>
                <w:rFonts w:ascii="Times New Roman" w:eastAsia="Times New Roman CYR" w:hAnsi="Times New Roman" w:cs="Times New Roman"/>
                <w:sz w:val="28"/>
                <w:szCs w:val="28"/>
              </w:rPr>
              <w:t>а</w:t>
            </w:r>
            <w:r w:rsidRPr="00BF5278">
              <w:rPr>
                <w:rFonts w:ascii="Times New Roman" w:eastAsia="Times New Roman CYR" w:hAnsi="Times New Roman" w:cs="Times New Roman"/>
                <w:sz w:val="28"/>
                <w:szCs w:val="28"/>
              </w:rPr>
              <w:t>конодательством средств районного бю</w:t>
            </w:r>
            <w:r w:rsidRPr="00BF5278">
              <w:rPr>
                <w:rFonts w:ascii="Times New Roman" w:eastAsia="Times New Roman CYR" w:hAnsi="Times New Roman" w:cs="Times New Roman"/>
                <w:sz w:val="28"/>
                <w:szCs w:val="28"/>
              </w:rPr>
              <w:t>д</w:t>
            </w:r>
            <w:r w:rsidRPr="00BF5278">
              <w:rPr>
                <w:rFonts w:ascii="Times New Roman" w:eastAsia="Times New Roman CYR" w:hAnsi="Times New Roman" w:cs="Times New Roman"/>
                <w:sz w:val="28"/>
                <w:szCs w:val="28"/>
              </w:rPr>
              <w:t>жета.</w:t>
            </w:r>
          </w:p>
          <w:p w:rsidR="00BF5278" w:rsidRPr="00BF5278" w:rsidRDefault="00BF5278" w:rsidP="00BF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5278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финансирования, необходимый для реализации мероприятий программы, с</w:t>
            </w:r>
            <w:r w:rsidRPr="00BF527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BF52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ставляет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6 690 346,35 </w:t>
            </w:r>
            <w:r w:rsidRPr="00BF52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рублей, в том числе по годам:</w:t>
            </w:r>
          </w:p>
          <w:p w:rsidR="00BF5278" w:rsidRPr="00BF5278" w:rsidRDefault="00BF5278" w:rsidP="00BF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2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2014 год –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2 230 115,45 </w:t>
            </w:r>
            <w:r w:rsidRPr="00BF52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рублей,</w:t>
            </w:r>
          </w:p>
          <w:p w:rsidR="00BF5278" w:rsidRPr="00BF5278" w:rsidRDefault="00BF5278" w:rsidP="00BF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52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2 230 115,45</w:t>
            </w:r>
            <w:r w:rsidRPr="00BF52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рублей,</w:t>
            </w:r>
          </w:p>
          <w:p w:rsidR="003821F6" w:rsidRPr="00695E79" w:rsidRDefault="00BF5278" w:rsidP="00BF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52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2 230 115,45</w:t>
            </w:r>
            <w:r w:rsidRPr="00BF52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рублей.</w:t>
            </w:r>
          </w:p>
        </w:tc>
      </w:tr>
    </w:tbl>
    <w:p w:rsidR="00CF262D" w:rsidRPr="00695E79" w:rsidRDefault="00CF262D" w:rsidP="00B22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EF3" w:rsidRPr="00520EF3" w:rsidRDefault="00520EF3" w:rsidP="00520EF3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>2. Характеристика текущего состояния и анализ социальных, фина</w:t>
      </w:r>
      <w:r w:rsidRPr="00520EF3">
        <w:rPr>
          <w:rFonts w:ascii="Times New Roman" w:hAnsi="Times New Roman" w:cs="Times New Roman"/>
          <w:b/>
          <w:sz w:val="28"/>
          <w:szCs w:val="28"/>
        </w:rPr>
        <w:t>н</w:t>
      </w:r>
      <w:r w:rsidRPr="00520EF3">
        <w:rPr>
          <w:rFonts w:ascii="Times New Roman" w:hAnsi="Times New Roman" w:cs="Times New Roman"/>
          <w:b/>
          <w:sz w:val="28"/>
          <w:szCs w:val="28"/>
        </w:rPr>
        <w:t>сово-экономических и прочих рисков реализации мероприятий програ</w:t>
      </w:r>
      <w:r w:rsidRPr="00520EF3">
        <w:rPr>
          <w:rFonts w:ascii="Times New Roman" w:hAnsi="Times New Roman" w:cs="Times New Roman"/>
          <w:b/>
          <w:sz w:val="28"/>
          <w:szCs w:val="28"/>
        </w:rPr>
        <w:t>м</w:t>
      </w:r>
      <w:r w:rsidRPr="00520EF3">
        <w:rPr>
          <w:rFonts w:ascii="Times New Roman" w:hAnsi="Times New Roman" w:cs="Times New Roman"/>
          <w:b/>
          <w:sz w:val="28"/>
          <w:szCs w:val="28"/>
        </w:rPr>
        <w:t>мы</w:t>
      </w:r>
    </w:p>
    <w:p w:rsidR="00520EF3" w:rsidRPr="000E166E" w:rsidRDefault="00520EF3" w:rsidP="000E166E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E166E" w:rsidRPr="000E166E" w:rsidRDefault="000E166E" w:rsidP="000E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6E">
        <w:rPr>
          <w:rFonts w:ascii="Times New Roman" w:hAnsi="Times New Roman" w:cs="Times New Roman"/>
          <w:sz w:val="28"/>
          <w:szCs w:val="28"/>
        </w:rPr>
        <w:t>В Законе Российской Федерации от 09.10.92 № 3612-1 «Основы законод</w:t>
      </w:r>
      <w:r w:rsidRPr="000E166E">
        <w:rPr>
          <w:rFonts w:ascii="Times New Roman" w:hAnsi="Times New Roman" w:cs="Times New Roman"/>
          <w:sz w:val="28"/>
          <w:szCs w:val="28"/>
        </w:rPr>
        <w:t>а</w:t>
      </w:r>
      <w:r w:rsidRPr="000E166E"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 о культуре» признана основополагающая роль культуры в развитии и самореализации личности, в </w:t>
      </w:r>
      <w:proofErr w:type="spellStart"/>
      <w:r w:rsidRPr="000E166E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0E166E">
        <w:rPr>
          <w:rFonts w:ascii="Times New Roman" w:hAnsi="Times New Roman" w:cs="Times New Roman"/>
          <w:sz w:val="28"/>
          <w:szCs w:val="28"/>
        </w:rPr>
        <w:t xml:space="preserve"> общества и сохранении национальной самобытности народов.</w:t>
      </w:r>
    </w:p>
    <w:p w:rsidR="000E166E" w:rsidRPr="000E166E" w:rsidRDefault="000E166E" w:rsidP="000E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6E">
        <w:rPr>
          <w:rFonts w:ascii="Times New Roman" w:hAnsi="Times New Roman" w:cs="Times New Roman"/>
          <w:sz w:val="28"/>
          <w:szCs w:val="28"/>
        </w:rPr>
        <w:lastRenderedPageBreak/>
        <w:t>Культура влияет на экономику через совершенствование интеллектуал</w:t>
      </w:r>
      <w:r w:rsidRPr="000E166E">
        <w:rPr>
          <w:rFonts w:ascii="Times New Roman" w:hAnsi="Times New Roman" w:cs="Times New Roman"/>
          <w:sz w:val="28"/>
          <w:szCs w:val="28"/>
        </w:rPr>
        <w:t>ь</w:t>
      </w:r>
      <w:r w:rsidRPr="000E166E">
        <w:rPr>
          <w:rFonts w:ascii="Times New Roman" w:hAnsi="Times New Roman" w:cs="Times New Roman"/>
          <w:sz w:val="28"/>
          <w:szCs w:val="28"/>
        </w:rPr>
        <w:t>ного, образовательного, духовного потенциала людей, занятых в сфере матер</w:t>
      </w:r>
      <w:r w:rsidRPr="000E166E">
        <w:rPr>
          <w:rFonts w:ascii="Times New Roman" w:hAnsi="Times New Roman" w:cs="Times New Roman"/>
          <w:sz w:val="28"/>
          <w:szCs w:val="28"/>
        </w:rPr>
        <w:t>и</w:t>
      </w:r>
      <w:r w:rsidRPr="000E166E">
        <w:rPr>
          <w:rFonts w:ascii="Times New Roman" w:hAnsi="Times New Roman" w:cs="Times New Roman"/>
          <w:sz w:val="28"/>
          <w:szCs w:val="28"/>
        </w:rPr>
        <w:t>ального производства.</w:t>
      </w:r>
    </w:p>
    <w:p w:rsidR="000E166E" w:rsidRPr="000E166E" w:rsidRDefault="000E166E" w:rsidP="000E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6E">
        <w:rPr>
          <w:rFonts w:ascii="Times New Roman" w:hAnsi="Times New Roman" w:cs="Times New Roman"/>
          <w:sz w:val="28"/>
          <w:szCs w:val="28"/>
        </w:rPr>
        <w:t xml:space="preserve">Настоятельная необходимость совершенствования явлений и процессов, составляющих отрасль </w:t>
      </w:r>
      <w:r w:rsidR="00FF3597">
        <w:rPr>
          <w:rFonts w:ascii="Times New Roman" w:hAnsi="Times New Roman" w:cs="Times New Roman"/>
          <w:sz w:val="28"/>
          <w:szCs w:val="28"/>
        </w:rPr>
        <w:t>«</w:t>
      </w:r>
      <w:r w:rsidRPr="000E166E">
        <w:rPr>
          <w:rFonts w:ascii="Times New Roman" w:hAnsi="Times New Roman" w:cs="Times New Roman"/>
          <w:sz w:val="28"/>
          <w:szCs w:val="28"/>
        </w:rPr>
        <w:t>Культура</w:t>
      </w:r>
      <w:r w:rsidR="00FF3597">
        <w:rPr>
          <w:rFonts w:ascii="Times New Roman" w:hAnsi="Times New Roman" w:cs="Times New Roman"/>
          <w:sz w:val="28"/>
          <w:szCs w:val="28"/>
        </w:rPr>
        <w:t>»</w:t>
      </w:r>
      <w:r w:rsidRPr="000E166E">
        <w:rPr>
          <w:rFonts w:ascii="Times New Roman" w:hAnsi="Times New Roman" w:cs="Times New Roman"/>
          <w:sz w:val="28"/>
          <w:szCs w:val="28"/>
        </w:rPr>
        <w:t>, обуславливает необходимость координации ее развития программными методами. Настоящая программа определяет ко</w:t>
      </w:r>
      <w:r w:rsidRPr="000E166E">
        <w:rPr>
          <w:rFonts w:ascii="Times New Roman" w:hAnsi="Times New Roman" w:cs="Times New Roman"/>
          <w:sz w:val="28"/>
          <w:szCs w:val="28"/>
        </w:rPr>
        <w:t>м</w:t>
      </w:r>
      <w:r w:rsidRPr="000E166E">
        <w:rPr>
          <w:rFonts w:ascii="Times New Roman" w:hAnsi="Times New Roman" w:cs="Times New Roman"/>
          <w:sz w:val="28"/>
          <w:szCs w:val="28"/>
        </w:rPr>
        <w:t>плекс мер по сохранению накопленного культурного наследия</w:t>
      </w:r>
      <w:r w:rsidR="00793674">
        <w:rPr>
          <w:rFonts w:ascii="Times New Roman" w:hAnsi="Times New Roman" w:cs="Times New Roman"/>
          <w:sz w:val="28"/>
          <w:szCs w:val="28"/>
        </w:rPr>
        <w:t xml:space="preserve"> Вознесенского сельсовета</w:t>
      </w:r>
      <w:r w:rsidRPr="000E16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166E" w:rsidRPr="000E166E" w:rsidRDefault="000E166E" w:rsidP="000E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6E">
        <w:rPr>
          <w:rFonts w:ascii="Times New Roman" w:hAnsi="Times New Roman" w:cs="Times New Roman"/>
          <w:sz w:val="28"/>
          <w:szCs w:val="28"/>
        </w:rPr>
        <w:t xml:space="preserve">Основными учреждением культуры на территории  </w:t>
      </w:r>
      <w:r w:rsidR="00793674">
        <w:rPr>
          <w:rFonts w:ascii="Times New Roman" w:hAnsi="Times New Roman" w:cs="Times New Roman"/>
          <w:sz w:val="28"/>
          <w:szCs w:val="28"/>
        </w:rPr>
        <w:t>Вознесенского сел</w:t>
      </w:r>
      <w:r w:rsidR="00793674">
        <w:rPr>
          <w:rFonts w:ascii="Times New Roman" w:hAnsi="Times New Roman" w:cs="Times New Roman"/>
          <w:sz w:val="28"/>
          <w:szCs w:val="28"/>
        </w:rPr>
        <w:t>ь</w:t>
      </w:r>
      <w:r w:rsidR="00793674">
        <w:rPr>
          <w:rFonts w:ascii="Times New Roman" w:hAnsi="Times New Roman" w:cs="Times New Roman"/>
          <w:sz w:val="28"/>
          <w:szCs w:val="28"/>
        </w:rPr>
        <w:t>совета</w:t>
      </w:r>
      <w:r w:rsidRPr="000E166E">
        <w:rPr>
          <w:rFonts w:ascii="Times New Roman" w:hAnsi="Times New Roman" w:cs="Times New Roman"/>
          <w:sz w:val="28"/>
          <w:szCs w:val="28"/>
        </w:rPr>
        <w:t xml:space="preserve"> долгие годы являются: </w:t>
      </w:r>
      <w:r w:rsidR="00793674">
        <w:rPr>
          <w:rFonts w:ascii="Times New Roman" w:hAnsi="Times New Roman" w:cs="Times New Roman"/>
          <w:sz w:val="28"/>
          <w:szCs w:val="28"/>
        </w:rPr>
        <w:t>Вознесенский СДК</w:t>
      </w:r>
      <w:r w:rsidRPr="000E166E">
        <w:rPr>
          <w:rFonts w:ascii="Times New Roman" w:hAnsi="Times New Roman" w:cs="Times New Roman"/>
          <w:sz w:val="28"/>
          <w:szCs w:val="28"/>
        </w:rPr>
        <w:t xml:space="preserve"> и </w:t>
      </w:r>
      <w:r w:rsidR="00793674">
        <w:rPr>
          <w:rFonts w:ascii="Times New Roman" w:hAnsi="Times New Roman" w:cs="Times New Roman"/>
          <w:sz w:val="28"/>
          <w:szCs w:val="28"/>
        </w:rPr>
        <w:t>Вознесенская</w:t>
      </w:r>
      <w:r w:rsidRPr="000E166E">
        <w:rPr>
          <w:rFonts w:ascii="Times New Roman" w:hAnsi="Times New Roman" w:cs="Times New Roman"/>
          <w:sz w:val="28"/>
          <w:szCs w:val="28"/>
        </w:rPr>
        <w:t xml:space="preserve"> сельская би</w:t>
      </w:r>
      <w:r w:rsidRPr="000E166E">
        <w:rPr>
          <w:rFonts w:ascii="Times New Roman" w:hAnsi="Times New Roman" w:cs="Times New Roman"/>
          <w:sz w:val="28"/>
          <w:szCs w:val="28"/>
        </w:rPr>
        <w:t>б</w:t>
      </w:r>
      <w:r w:rsidRPr="000E166E">
        <w:rPr>
          <w:rFonts w:ascii="Times New Roman" w:hAnsi="Times New Roman" w:cs="Times New Roman"/>
          <w:sz w:val="28"/>
          <w:szCs w:val="28"/>
        </w:rPr>
        <w:t>лиотека, на базе которых реализуется работа самодеятельных коллективов, де</w:t>
      </w:r>
      <w:r w:rsidRPr="000E166E">
        <w:rPr>
          <w:rFonts w:ascii="Times New Roman" w:hAnsi="Times New Roman" w:cs="Times New Roman"/>
          <w:sz w:val="28"/>
          <w:szCs w:val="28"/>
        </w:rPr>
        <w:t>т</w:t>
      </w:r>
      <w:r w:rsidRPr="000E166E">
        <w:rPr>
          <w:rFonts w:ascii="Times New Roman" w:hAnsi="Times New Roman" w:cs="Times New Roman"/>
          <w:sz w:val="28"/>
          <w:szCs w:val="28"/>
        </w:rPr>
        <w:t>ских круж</w:t>
      </w:r>
      <w:r w:rsidR="00793674">
        <w:rPr>
          <w:rFonts w:ascii="Times New Roman" w:hAnsi="Times New Roman" w:cs="Times New Roman"/>
          <w:sz w:val="28"/>
          <w:szCs w:val="28"/>
        </w:rPr>
        <w:t>ков</w:t>
      </w:r>
      <w:r w:rsidRPr="000E166E">
        <w:rPr>
          <w:rFonts w:ascii="Times New Roman" w:hAnsi="Times New Roman" w:cs="Times New Roman"/>
          <w:sz w:val="28"/>
          <w:szCs w:val="28"/>
        </w:rPr>
        <w:t>, а также проводятся культурно-массовые мероприятия.</w:t>
      </w:r>
    </w:p>
    <w:p w:rsidR="00793674" w:rsidRDefault="000E166E" w:rsidP="000E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66E">
        <w:rPr>
          <w:rFonts w:ascii="Times New Roman" w:hAnsi="Times New Roman" w:cs="Times New Roman"/>
          <w:sz w:val="28"/>
          <w:szCs w:val="28"/>
        </w:rPr>
        <w:t xml:space="preserve">Здание </w:t>
      </w:r>
      <w:r w:rsidR="00793674">
        <w:rPr>
          <w:rFonts w:ascii="Times New Roman" w:hAnsi="Times New Roman" w:cs="Times New Roman"/>
          <w:sz w:val="28"/>
          <w:szCs w:val="28"/>
        </w:rPr>
        <w:t>Вознесенского</w:t>
      </w:r>
      <w:r w:rsidRPr="000E16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166E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E166E">
        <w:rPr>
          <w:rFonts w:ascii="Times New Roman" w:hAnsi="Times New Roman" w:cs="Times New Roman"/>
          <w:sz w:val="28"/>
          <w:szCs w:val="28"/>
        </w:rPr>
        <w:t>ДК было построено в 19</w:t>
      </w:r>
      <w:r w:rsidR="00793674">
        <w:rPr>
          <w:rFonts w:ascii="Times New Roman" w:hAnsi="Times New Roman" w:cs="Times New Roman"/>
          <w:sz w:val="28"/>
          <w:szCs w:val="28"/>
        </w:rPr>
        <w:t>70</w:t>
      </w:r>
      <w:r w:rsidRPr="000E166E">
        <w:rPr>
          <w:rFonts w:ascii="Times New Roman" w:hAnsi="Times New Roman" w:cs="Times New Roman"/>
          <w:sz w:val="28"/>
          <w:szCs w:val="28"/>
        </w:rPr>
        <w:t xml:space="preserve"> году и в течение </w:t>
      </w:r>
      <w:r w:rsidR="00793674">
        <w:rPr>
          <w:rFonts w:ascii="Times New Roman" w:hAnsi="Times New Roman" w:cs="Times New Roman"/>
          <w:sz w:val="28"/>
          <w:szCs w:val="28"/>
        </w:rPr>
        <w:t>43-х</w:t>
      </w:r>
      <w:r w:rsidRPr="000E166E">
        <w:rPr>
          <w:rFonts w:ascii="Times New Roman" w:hAnsi="Times New Roman" w:cs="Times New Roman"/>
          <w:sz w:val="28"/>
          <w:szCs w:val="28"/>
        </w:rPr>
        <w:t xml:space="preserve"> лет его капитальный ремонт, а также переоснащение современным оборудов</w:t>
      </w:r>
      <w:r w:rsidRPr="000E166E">
        <w:rPr>
          <w:rFonts w:ascii="Times New Roman" w:hAnsi="Times New Roman" w:cs="Times New Roman"/>
          <w:sz w:val="28"/>
          <w:szCs w:val="28"/>
        </w:rPr>
        <w:t>а</w:t>
      </w:r>
      <w:r w:rsidRPr="000E166E">
        <w:rPr>
          <w:rFonts w:ascii="Times New Roman" w:hAnsi="Times New Roman" w:cs="Times New Roman"/>
          <w:sz w:val="28"/>
          <w:szCs w:val="28"/>
        </w:rPr>
        <w:t>нием не проводились. В связи с этим проведение мероприятий с участием пр</w:t>
      </w:r>
      <w:r w:rsidRPr="000E166E">
        <w:rPr>
          <w:rFonts w:ascii="Times New Roman" w:hAnsi="Times New Roman" w:cs="Times New Roman"/>
          <w:sz w:val="28"/>
          <w:szCs w:val="28"/>
        </w:rPr>
        <w:t>и</w:t>
      </w:r>
      <w:r w:rsidRPr="000E166E">
        <w:rPr>
          <w:rFonts w:ascii="Times New Roman" w:hAnsi="Times New Roman" w:cs="Times New Roman"/>
          <w:sz w:val="28"/>
          <w:szCs w:val="28"/>
        </w:rPr>
        <w:t>глашаемых творческих коллективов, а также текущая работа, в первую очередь - с детьми, были существенно затруднены. Техническое состояние и уровень оснащения здания уже не соответствует требуемым стандартам как в отнош</w:t>
      </w:r>
      <w:r w:rsidRPr="000E166E">
        <w:rPr>
          <w:rFonts w:ascii="Times New Roman" w:hAnsi="Times New Roman" w:cs="Times New Roman"/>
          <w:sz w:val="28"/>
          <w:szCs w:val="28"/>
        </w:rPr>
        <w:t>е</w:t>
      </w:r>
      <w:r w:rsidRPr="000E166E">
        <w:rPr>
          <w:rFonts w:ascii="Times New Roman" w:hAnsi="Times New Roman" w:cs="Times New Roman"/>
          <w:sz w:val="28"/>
          <w:szCs w:val="28"/>
        </w:rPr>
        <w:t>нии качественных показателей обеспеченности процесса занятий, так и треб</w:t>
      </w:r>
      <w:r w:rsidRPr="000E166E">
        <w:rPr>
          <w:rFonts w:ascii="Times New Roman" w:hAnsi="Times New Roman" w:cs="Times New Roman"/>
          <w:sz w:val="28"/>
          <w:szCs w:val="28"/>
        </w:rPr>
        <w:t>о</w:t>
      </w:r>
      <w:r w:rsidRPr="000E166E">
        <w:rPr>
          <w:rFonts w:ascii="Times New Roman" w:hAnsi="Times New Roman" w:cs="Times New Roman"/>
          <w:sz w:val="28"/>
          <w:szCs w:val="28"/>
        </w:rPr>
        <w:t xml:space="preserve">ваниям безопасности, предъявляемым к объектам подобного рода. </w:t>
      </w:r>
    </w:p>
    <w:p w:rsidR="000E166E" w:rsidRPr="00793674" w:rsidRDefault="00793674" w:rsidP="007936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действующего Вознесенского СДК</w:t>
      </w:r>
      <w:r w:rsidR="000E166E" w:rsidRPr="000E166E">
        <w:rPr>
          <w:rFonts w:ascii="Times New Roman" w:hAnsi="Times New Roman" w:cs="Times New Roman"/>
          <w:sz w:val="28"/>
          <w:szCs w:val="28"/>
        </w:rPr>
        <w:t xml:space="preserve"> предполагается ведение а</w:t>
      </w:r>
      <w:r w:rsidR="000E166E" w:rsidRPr="000E166E">
        <w:rPr>
          <w:rFonts w:ascii="Times New Roman" w:hAnsi="Times New Roman" w:cs="Times New Roman"/>
          <w:sz w:val="28"/>
          <w:szCs w:val="28"/>
        </w:rPr>
        <w:t>к</w:t>
      </w:r>
      <w:r w:rsidR="000E166E" w:rsidRPr="000E166E">
        <w:rPr>
          <w:rFonts w:ascii="Times New Roman" w:hAnsi="Times New Roman" w:cs="Times New Roman"/>
          <w:sz w:val="28"/>
          <w:szCs w:val="28"/>
        </w:rPr>
        <w:t>тивной рабо</w:t>
      </w:r>
      <w:r>
        <w:rPr>
          <w:rFonts w:ascii="Times New Roman" w:hAnsi="Times New Roman" w:cs="Times New Roman"/>
          <w:sz w:val="28"/>
          <w:szCs w:val="28"/>
        </w:rPr>
        <w:t xml:space="preserve">ты, </w:t>
      </w:r>
      <w:r w:rsidR="000E166E" w:rsidRPr="000E166E">
        <w:rPr>
          <w:rFonts w:ascii="Times New Roman" w:hAnsi="Times New Roman" w:cs="Times New Roman"/>
          <w:sz w:val="28"/>
          <w:szCs w:val="28"/>
        </w:rPr>
        <w:t>направленной на удовлетворение потребностей населения в у</w:t>
      </w:r>
      <w:r w:rsidR="000E166E" w:rsidRPr="000E166E">
        <w:rPr>
          <w:rFonts w:ascii="Times New Roman" w:hAnsi="Times New Roman" w:cs="Times New Roman"/>
          <w:sz w:val="28"/>
          <w:szCs w:val="28"/>
        </w:rPr>
        <w:t>с</w:t>
      </w:r>
      <w:r w:rsidR="000E166E" w:rsidRPr="000E166E">
        <w:rPr>
          <w:rFonts w:ascii="Times New Roman" w:hAnsi="Times New Roman" w:cs="Times New Roman"/>
          <w:sz w:val="28"/>
          <w:szCs w:val="28"/>
        </w:rPr>
        <w:t xml:space="preserve">лугах культуры и искусства, сохранение и дальнейшее развитие творческих возможностей коллективов и детских кружков, вовлечение в культурную жизнь жителей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</w:t>
      </w:r>
      <w:r w:rsidR="000E166E" w:rsidRPr="000E166E">
        <w:rPr>
          <w:rFonts w:ascii="Times New Roman" w:hAnsi="Times New Roman" w:cs="Times New Roman"/>
          <w:sz w:val="28"/>
          <w:szCs w:val="28"/>
        </w:rPr>
        <w:t xml:space="preserve"> всех возрастов, что будет достигаться рег</w:t>
      </w:r>
      <w:r w:rsidR="000E166E" w:rsidRPr="000E166E">
        <w:rPr>
          <w:rFonts w:ascii="Times New Roman" w:hAnsi="Times New Roman" w:cs="Times New Roman"/>
          <w:sz w:val="28"/>
          <w:szCs w:val="28"/>
        </w:rPr>
        <w:t>у</w:t>
      </w:r>
      <w:r w:rsidR="000E166E" w:rsidRPr="000E166E">
        <w:rPr>
          <w:rFonts w:ascii="Times New Roman" w:hAnsi="Times New Roman" w:cs="Times New Roman"/>
          <w:sz w:val="28"/>
          <w:szCs w:val="28"/>
        </w:rPr>
        <w:t>лярным проведением, ставших традиционными, торжественных культурно-</w:t>
      </w:r>
      <w:r w:rsidRPr="00793674">
        <w:rPr>
          <w:rFonts w:ascii="Times New Roman" w:hAnsi="Times New Roman" w:cs="Times New Roman"/>
          <w:sz w:val="28"/>
          <w:szCs w:val="28"/>
        </w:rPr>
        <w:t xml:space="preserve">досуговых </w:t>
      </w:r>
      <w:r w:rsidR="000E166E" w:rsidRPr="00793674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793674" w:rsidRPr="00793674" w:rsidRDefault="00793674" w:rsidP="007936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74">
        <w:rPr>
          <w:rFonts w:ascii="Times New Roman" w:hAnsi="Times New Roman" w:cs="Times New Roman"/>
          <w:sz w:val="28"/>
          <w:szCs w:val="28"/>
        </w:rPr>
        <w:t>Население Вознесенского сельсовета обслуживает 1 общедоступная би</w:t>
      </w:r>
      <w:r w:rsidRPr="00793674">
        <w:rPr>
          <w:rFonts w:ascii="Times New Roman" w:hAnsi="Times New Roman" w:cs="Times New Roman"/>
          <w:sz w:val="28"/>
          <w:szCs w:val="28"/>
        </w:rPr>
        <w:t>б</w:t>
      </w:r>
      <w:r w:rsidRPr="00793674">
        <w:rPr>
          <w:rFonts w:ascii="Times New Roman" w:hAnsi="Times New Roman" w:cs="Times New Roman"/>
          <w:sz w:val="28"/>
          <w:szCs w:val="28"/>
        </w:rPr>
        <w:t>лиотека. Состояние библиотеки Вознесенского сельсовета характеризируется как удовлетворительное в количественном отношении, но требующее качес</w:t>
      </w:r>
      <w:r w:rsidRPr="00793674">
        <w:rPr>
          <w:rFonts w:ascii="Times New Roman" w:hAnsi="Times New Roman" w:cs="Times New Roman"/>
          <w:sz w:val="28"/>
          <w:szCs w:val="28"/>
        </w:rPr>
        <w:t>т</w:t>
      </w:r>
      <w:r w:rsidRPr="00793674">
        <w:rPr>
          <w:rFonts w:ascii="Times New Roman" w:hAnsi="Times New Roman" w:cs="Times New Roman"/>
          <w:sz w:val="28"/>
          <w:szCs w:val="28"/>
        </w:rPr>
        <w:t>венных изменений в деятельности самой библиотеки, определяемых внедрен</w:t>
      </w:r>
      <w:r w:rsidRPr="00793674">
        <w:rPr>
          <w:rFonts w:ascii="Times New Roman" w:hAnsi="Times New Roman" w:cs="Times New Roman"/>
          <w:sz w:val="28"/>
          <w:szCs w:val="28"/>
        </w:rPr>
        <w:t>и</w:t>
      </w:r>
      <w:r w:rsidRPr="00793674">
        <w:rPr>
          <w:rFonts w:ascii="Times New Roman" w:hAnsi="Times New Roman" w:cs="Times New Roman"/>
          <w:sz w:val="28"/>
          <w:szCs w:val="28"/>
        </w:rPr>
        <w:t xml:space="preserve">ем новых технологий. </w:t>
      </w:r>
    </w:p>
    <w:p w:rsidR="00793674" w:rsidRPr="00793674" w:rsidRDefault="00793674" w:rsidP="007936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74">
        <w:rPr>
          <w:rFonts w:ascii="Times New Roman" w:hAnsi="Times New Roman" w:cs="Times New Roman"/>
          <w:sz w:val="28"/>
          <w:szCs w:val="28"/>
        </w:rPr>
        <w:t>Комплектование фонда библиотеки – приоритетное направление в де</w:t>
      </w:r>
      <w:r w:rsidRPr="00793674">
        <w:rPr>
          <w:rFonts w:ascii="Times New Roman" w:hAnsi="Times New Roman" w:cs="Times New Roman"/>
          <w:sz w:val="28"/>
          <w:szCs w:val="28"/>
        </w:rPr>
        <w:t>я</w:t>
      </w:r>
      <w:r w:rsidRPr="00793674">
        <w:rPr>
          <w:rFonts w:ascii="Times New Roman" w:hAnsi="Times New Roman" w:cs="Times New Roman"/>
          <w:sz w:val="28"/>
          <w:szCs w:val="28"/>
        </w:rPr>
        <w:t>тельности по поддержке библиотечного обслуживания населения.</w:t>
      </w:r>
    </w:p>
    <w:p w:rsidR="00793674" w:rsidRPr="00793674" w:rsidRDefault="00793674" w:rsidP="0079367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74">
        <w:rPr>
          <w:rFonts w:ascii="Times New Roman" w:hAnsi="Times New Roman" w:cs="Times New Roman"/>
          <w:sz w:val="28"/>
          <w:szCs w:val="28"/>
        </w:rPr>
        <w:t>Для реализации своих общественных функций и оптимального соответс</w:t>
      </w:r>
      <w:r w:rsidRPr="00793674">
        <w:rPr>
          <w:rFonts w:ascii="Times New Roman" w:hAnsi="Times New Roman" w:cs="Times New Roman"/>
          <w:sz w:val="28"/>
          <w:szCs w:val="28"/>
        </w:rPr>
        <w:t>т</w:t>
      </w:r>
      <w:r w:rsidRPr="00793674">
        <w:rPr>
          <w:rFonts w:ascii="Times New Roman" w:hAnsi="Times New Roman" w:cs="Times New Roman"/>
          <w:sz w:val="28"/>
          <w:szCs w:val="28"/>
        </w:rPr>
        <w:t xml:space="preserve">вия запросам населения библиотеке необходимо качественное обновление  фондов. </w:t>
      </w:r>
    </w:p>
    <w:p w:rsidR="000E166E" w:rsidRPr="000E166E" w:rsidRDefault="000E166E" w:rsidP="007936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3674">
        <w:rPr>
          <w:rFonts w:ascii="Times New Roman" w:hAnsi="Times New Roman" w:cs="Times New Roman"/>
          <w:sz w:val="28"/>
          <w:szCs w:val="28"/>
        </w:rPr>
        <w:t>Значимость и актуальность реализации обозначенных</w:t>
      </w:r>
      <w:r w:rsidRPr="000E166E">
        <w:rPr>
          <w:rFonts w:ascii="Times New Roman" w:hAnsi="Times New Roman" w:cs="Times New Roman"/>
          <w:sz w:val="28"/>
          <w:szCs w:val="28"/>
        </w:rPr>
        <w:t xml:space="preserve"> проблем требуют сбалансированного решения вопросов, связанных, с одной стороны, с сохран</w:t>
      </w:r>
      <w:r w:rsidRPr="000E166E">
        <w:rPr>
          <w:rFonts w:ascii="Times New Roman" w:hAnsi="Times New Roman" w:cs="Times New Roman"/>
          <w:sz w:val="28"/>
          <w:szCs w:val="28"/>
        </w:rPr>
        <w:t>е</w:t>
      </w:r>
      <w:r w:rsidRPr="000E166E">
        <w:rPr>
          <w:rFonts w:ascii="Times New Roman" w:hAnsi="Times New Roman" w:cs="Times New Roman"/>
          <w:sz w:val="28"/>
          <w:szCs w:val="28"/>
        </w:rPr>
        <w:t xml:space="preserve">нием культурного потенциала </w:t>
      </w:r>
      <w:r w:rsidR="00793674">
        <w:rPr>
          <w:rFonts w:ascii="Times New Roman" w:hAnsi="Times New Roman" w:cs="Times New Roman"/>
          <w:sz w:val="28"/>
          <w:szCs w:val="28"/>
        </w:rPr>
        <w:t>Вознесенского сельсовета</w:t>
      </w:r>
      <w:r w:rsidRPr="000E166E">
        <w:rPr>
          <w:rFonts w:ascii="Times New Roman" w:hAnsi="Times New Roman" w:cs="Times New Roman"/>
          <w:sz w:val="28"/>
          <w:szCs w:val="28"/>
        </w:rPr>
        <w:t>, с другой стороны, с выбором и поддержкой приоритетных направлений, обеспечивающих улучш</w:t>
      </w:r>
      <w:r w:rsidRPr="000E166E">
        <w:rPr>
          <w:rFonts w:ascii="Times New Roman" w:hAnsi="Times New Roman" w:cs="Times New Roman"/>
          <w:sz w:val="28"/>
          <w:szCs w:val="28"/>
        </w:rPr>
        <w:t>е</w:t>
      </w:r>
      <w:r w:rsidRPr="000E166E">
        <w:rPr>
          <w:rFonts w:ascii="Times New Roman" w:hAnsi="Times New Roman" w:cs="Times New Roman"/>
          <w:sz w:val="28"/>
          <w:szCs w:val="28"/>
        </w:rPr>
        <w:t>ние качества, разнообразие и увеличение доступа к услугам организаций кул</w:t>
      </w:r>
      <w:r w:rsidRPr="000E166E">
        <w:rPr>
          <w:rFonts w:ascii="Times New Roman" w:hAnsi="Times New Roman" w:cs="Times New Roman"/>
          <w:sz w:val="28"/>
          <w:szCs w:val="28"/>
        </w:rPr>
        <w:t>ь</w:t>
      </w:r>
      <w:r w:rsidRPr="000E166E">
        <w:rPr>
          <w:rFonts w:ascii="Times New Roman" w:hAnsi="Times New Roman" w:cs="Times New Roman"/>
          <w:sz w:val="28"/>
          <w:szCs w:val="28"/>
        </w:rPr>
        <w:t xml:space="preserve">туры, создание условий для развития творчества.    </w:t>
      </w:r>
    </w:p>
    <w:p w:rsidR="000E166E" w:rsidRPr="000E166E" w:rsidRDefault="000E166E" w:rsidP="000E16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66E">
        <w:rPr>
          <w:rFonts w:ascii="Times New Roman" w:hAnsi="Times New Roman" w:cs="Times New Roman"/>
          <w:sz w:val="28"/>
          <w:szCs w:val="28"/>
        </w:rPr>
        <w:t xml:space="preserve">Значительная часть затрат, связанных с реализацией </w:t>
      </w:r>
      <w:r w:rsidR="00793674">
        <w:rPr>
          <w:rFonts w:ascii="Times New Roman" w:hAnsi="Times New Roman" w:cs="Times New Roman"/>
          <w:sz w:val="28"/>
          <w:szCs w:val="28"/>
        </w:rPr>
        <w:t>п</w:t>
      </w:r>
      <w:r w:rsidRPr="000E166E">
        <w:rPr>
          <w:rFonts w:ascii="Times New Roman" w:hAnsi="Times New Roman" w:cs="Times New Roman"/>
          <w:sz w:val="28"/>
          <w:szCs w:val="28"/>
        </w:rPr>
        <w:t>рограммы, прих</w:t>
      </w:r>
      <w:r w:rsidRPr="000E166E">
        <w:rPr>
          <w:rFonts w:ascii="Times New Roman" w:hAnsi="Times New Roman" w:cs="Times New Roman"/>
          <w:sz w:val="28"/>
          <w:szCs w:val="28"/>
        </w:rPr>
        <w:t>о</w:t>
      </w:r>
      <w:r w:rsidRPr="000E166E">
        <w:rPr>
          <w:rFonts w:ascii="Times New Roman" w:hAnsi="Times New Roman" w:cs="Times New Roman"/>
          <w:sz w:val="28"/>
          <w:szCs w:val="28"/>
        </w:rPr>
        <w:t xml:space="preserve">дится на исполнение муниципального задания муниципальными учреждениями </w:t>
      </w:r>
      <w:r w:rsidRPr="000E166E">
        <w:rPr>
          <w:rFonts w:ascii="Times New Roman" w:hAnsi="Times New Roman" w:cs="Times New Roman"/>
          <w:sz w:val="28"/>
          <w:szCs w:val="28"/>
        </w:rPr>
        <w:lastRenderedPageBreak/>
        <w:t xml:space="preserve">культуры </w:t>
      </w:r>
      <w:r w:rsidR="00793674">
        <w:rPr>
          <w:rFonts w:ascii="Times New Roman" w:hAnsi="Times New Roman" w:cs="Times New Roman"/>
          <w:sz w:val="28"/>
          <w:szCs w:val="28"/>
        </w:rPr>
        <w:t>Вознесенского сельсовета</w:t>
      </w:r>
      <w:r w:rsidRPr="000E166E">
        <w:rPr>
          <w:rFonts w:ascii="Times New Roman" w:hAnsi="Times New Roman" w:cs="Times New Roman"/>
          <w:sz w:val="28"/>
          <w:szCs w:val="28"/>
        </w:rPr>
        <w:t>. Программно-целевой метод позволяет сконцентрировать финансовые ресурсы на проведении наиболее необходимых работ, направленных на сохранение и обеспечение функционирования учре</w:t>
      </w:r>
      <w:r w:rsidRPr="000E166E">
        <w:rPr>
          <w:rFonts w:ascii="Times New Roman" w:hAnsi="Times New Roman" w:cs="Times New Roman"/>
          <w:sz w:val="28"/>
          <w:szCs w:val="28"/>
        </w:rPr>
        <w:t>ж</w:t>
      </w:r>
      <w:r w:rsidRPr="000E166E">
        <w:rPr>
          <w:rFonts w:ascii="Times New Roman" w:hAnsi="Times New Roman" w:cs="Times New Roman"/>
          <w:sz w:val="28"/>
          <w:szCs w:val="28"/>
        </w:rPr>
        <w:t>дений.</w:t>
      </w:r>
    </w:p>
    <w:p w:rsidR="000E166E" w:rsidRPr="000E166E" w:rsidRDefault="000E166E" w:rsidP="000E16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66E">
        <w:rPr>
          <w:rFonts w:ascii="Times New Roman" w:hAnsi="Times New Roman" w:cs="Times New Roman"/>
          <w:sz w:val="28"/>
          <w:szCs w:val="28"/>
        </w:rPr>
        <w:t>Таким образом, сложность и разносторонность задач улучшения качества жизни за счет духовного, творческого развития личности, обеспечения качес</w:t>
      </w:r>
      <w:r w:rsidRPr="000E166E">
        <w:rPr>
          <w:rFonts w:ascii="Times New Roman" w:hAnsi="Times New Roman" w:cs="Times New Roman"/>
          <w:sz w:val="28"/>
          <w:szCs w:val="28"/>
        </w:rPr>
        <w:t>т</w:t>
      </w:r>
      <w:r w:rsidRPr="000E166E">
        <w:rPr>
          <w:rFonts w:ascii="Times New Roman" w:hAnsi="Times New Roman" w:cs="Times New Roman"/>
          <w:sz w:val="28"/>
          <w:szCs w:val="28"/>
        </w:rPr>
        <w:t>венных, разнообразн</w:t>
      </w:r>
      <w:r w:rsidR="00793674">
        <w:rPr>
          <w:rFonts w:ascii="Times New Roman" w:hAnsi="Times New Roman" w:cs="Times New Roman"/>
          <w:sz w:val="28"/>
          <w:szCs w:val="28"/>
        </w:rPr>
        <w:t>ых и доступных населению услуг учреждениями</w:t>
      </w:r>
      <w:r w:rsidRPr="000E166E">
        <w:rPr>
          <w:rFonts w:ascii="Times New Roman" w:hAnsi="Times New Roman" w:cs="Times New Roman"/>
          <w:sz w:val="28"/>
          <w:szCs w:val="28"/>
        </w:rPr>
        <w:t xml:space="preserve"> культуры обуславливают необходимость решения данных проблем программно-целевым методом. </w:t>
      </w:r>
    </w:p>
    <w:p w:rsidR="00520EF3" w:rsidRPr="002E21D4" w:rsidRDefault="00520EF3" w:rsidP="002E2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Pr="00520EF3" w:rsidRDefault="002E21D4" w:rsidP="002A26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>3. Приоритеты социально-экономического развития, описание о</w:t>
      </w:r>
      <w:r w:rsidRPr="00520EF3">
        <w:rPr>
          <w:rFonts w:ascii="Times New Roman" w:hAnsi="Times New Roman" w:cs="Times New Roman"/>
          <w:b/>
          <w:sz w:val="28"/>
          <w:szCs w:val="28"/>
        </w:rPr>
        <w:t>с</w:t>
      </w:r>
      <w:r w:rsidRPr="00520EF3">
        <w:rPr>
          <w:rFonts w:ascii="Times New Roman" w:hAnsi="Times New Roman" w:cs="Times New Roman"/>
          <w:b/>
          <w:sz w:val="28"/>
          <w:szCs w:val="28"/>
        </w:rPr>
        <w:t>новных целей и задач программы, прогноз развития в области защиты н</w:t>
      </w:r>
      <w:r w:rsidRPr="00520EF3">
        <w:rPr>
          <w:rFonts w:ascii="Times New Roman" w:hAnsi="Times New Roman" w:cs="Times New Roman"/>
          <w:b/>
          <w:sz w:val="28"/>
          <w:szCs w:val="28"/>
        </w:rPr>
        <w:t>а</w:t>
      </w:r>
      <w:r w:rsidRPr="00520EF3">
        <w:rPr>
          <w:rFonts w:ascii="Times New Roman" w:hAnsi="Times New Roman" w:cs="Times New Roman"/>
          <w:b/>
          <w:sz w:val="28"/>
          <w:szCs w:val="28"/>
        </w:rPr>
        <w:t xml:space="preserve">селения и территорий </w:t>
      </w:r>
      <w:r w:rsidR="006D3CFE" w:rsidRPr="00520EF3">
        <w:rPr>
          <w:rFonts w:ascii="Times New Roman" w:hAnsi="Times New Roman" w:cs="Times New Roman"/>
          <w:b/>
          <w:sz w:val="28"/>
          <w:szCs w:val="28"/>
        </w:rPr>
        <w:t>Вознесенского сельсовета</w:t>
      </w:r>
      <w:r w:rsidRPr="00520EF3">
        <w:rPr>
          <w:rFonts w:ascii="Times New Roman" w:hAnsi="Times New Roman" w:cs="Times New Roman"/>
          <w:b/>
          <w:sz w:val="28"/>
          <w:szCs w:val="28"/>
        </w:rPr>
        <w:t xml:space="preserve"> от чрезвычайных ситу</w:t>
      </w:r>
      <w:r w:rsidRPr="00520EF3">
        <w:rPr>
          <w:rFonts w:ascii="Times New Roman" w:hAnsi="Times New Roman" w:cs="Times New Roman"/>
          <w:b/>
          <w:sz w:val="28"/>
          <w:szCs w:val="28"/>
        </w:rPr>
        <w:t>а</w:t>
      </w:r>
      <w:r w:rsidRPr="00520EF3">
        <w:rPr>
          <w:rFonts w:ascii="Times New Roman" w:hAnsi="Times New Roman" w:cs="Times New Roman"/>
          <w:b/>
          <w:sz w:val="28"/>
          <w:szCs w:val="28"/>
        </w:rPr>
        <w:t>ций природного и техногенного характера, обеспечения безопасности нас</w:t>
      </w:r>
      <w:r w:rsidRPr="00520EF3">
        <w:rPr>
          <w:rFonts w:ascii="Times New Roman" w:hAnsi="Times New Roman" w:cs="Times New Roman"/>
          <w:b/>
          <w:sz w:val="28"/>
          <w:szCs w:val="28"/>
        </w:rPr>
        <w:t>е</w:t>
      </w:r>
      <w:r w:rsidRPr="00520EF3">
        <w:rPr>
          <w:rFonts w:ascii="Times New Roman" w:hAnsi="Times New Roman" w:cs="Times New Roman"/>
          <w:b/>
          <w:sz w:val="28"/>
          <w:szCs w:val="28"/>
        </w:rPr>
        <w:t xml:space="preserve">ления </w:t>
      </w:r>
      <w:r w:rsidR="006D3CFE" w:rsidRPr="00520EF3">
        <w:rPr>
          <w:rFonts w:ascii="Times New Roman" w:hAnsi="Times New Roman" w:cs="Times New Roman"/>
          <w:b/>
          <w:sz w:val="28"/>
          <w:szCs w:val="28"/>
        </w:rPr>
        <w:t>Вознесенского сельсовета</w:t>
      </w:r>
    </w:p>
    <w:p w:rsidR="00793674" w:rsidRDefault="00793674" w:rsidP="002E21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0018" w:rsidRPr="001E15FC" w:rsidRDefault="005B0018" w:rsidP="001E1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FC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8A4C18">
        <w:rPr>
          <w:rFonts w:ascii="Times New Roman" w:hAnsi="Times New Roman" w:cs="Times New Roman"/>
          <w:sz w:val="28"/>
          <w:szCs w:val="28"/>
        </w:rPr>
        <w:t>п</w:t>
      </w:r>
      <w:r w:rsidRPr="001E15FC">
        <w:rPr>
          <w:rFonts w:ascii="Times New Roman" w:hAnsi="Times New Roman" w:cs="Times New Roman"/>
          <w:sz w:val="28"/>
          <w:szCs w:val="28"/>
        </w:rPr>
        <w:t>рограммы будет осуществляться в соответствии со следу</w:t>
      </w:r>
      <w:r w:rsidRPr="001E15FC">
        <w:rPr>
          <w:rFonts w:ascii="Times New Roman" w:hAnsi="Times New Roman" w:cs="Times New Roman"/>
          <w:sz w:val="28"/>
          <w:szCs w:val="28"/>
        </w:rPr>
        <w:t>ю</w:t>
      </w:r>
      <w:r w:rsidRPr="001E15FC">
        <w:rPr>
          <w:rFonts w:ascii="Times New Roman" w:hAnsi="Times New Roman" w:cs="Times New Roman"/>
          <w:sz w:val="28"/>
          <w:szCs w:val="28"/>
        </w:rPr>
        <w:t>щими основными приоритетами:</w:t>
      </w:r>
    </w:p>
    <w:p w:rsidR="005B0018" w:rsidRPr="001E15FC" w:rsidRDefault="00F26684" w:rsidP="001E15FC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B0018" w:rsidRPr="001E15FC">
        <w:rPr>
          <w:rFonts w:ascii="Times New Roman" w:hAnsi="Times New Roman" w:cs="Times New Roman"/>
          <w:sz w:val="28"/>
          <w:szCs w:val="28"/>
        </w:rPr>
        <w:t>обеспечение максимальной доступности культурных ценностей для н</w:t>
      </w:r>
      <w:r w:rsidR="005B0018" w:rsidRPr="001E15FC">
        <w:rPr>
          <w:rFonts w:ascii="Times New Roman" w:hAnsi="Times New Roman" w:cs="Times New Roman"/>
          <w:sz w:val="28"/>
          <w:szCs w:val="28"/>
        </w:rPr>
        <w:t>а</w:t>
      </w:r>
      <w:r w:rsidR="005B0018" w:rsidRPr="001E15FC">
        <w:rPr>
          <w:rFonts w:ascii="Times New Roman" w:hAnsi="Times New Roman" w:cs="Times New Roman"/>
          <w:sz w:val="28"/>
          <w:szCs w:val="28"/>
        </w:rPr>
        <w:t xml:space="preserve">селения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</w:t>
      </w:r>
      <w:r w:rsidR="005B0018" w:rsidRPr="001E15FC">
        <w:rPr>
          <w:rFonts w:ascii="Times New Roman" w:hAnsi="Times New Roman" w:cs="Times New Roman"/>
          <w:sz w:val="28"/>
          <w:szCs w:val="28"/>
        </w:rPr>
        <w:t>, повышение качества и разнообразия кул</w:t>
      </w:r>
      <w:r w:rsidR="005B0018" w:rsidRPr="001E15FC">
        <w:rPr>
          <w:rFonts w:ascii="Times New Roman" w:hAnsi="Times New Roman" w:cs="Times New Roman"/>
          <w:sz w:val="28"/>
          <w:szCs w:val="28"/>
        </w:rPr>
        <w:t>ь</w:t>
      </w:r>
      <w:r w:rsidR="005B0018" w:rsidRPr="001E15FC">
        <w:rPr>
          <w:rFonts w:ascii="Times New Roman" w:hAnsi="Times New Roman" w:cs="Times New Roman"/>
          <w:sz w:val="28"/>
          <w:szCs w:val="28"/>
        </w:rPr>
        <w:t>турных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0018" w:rsidRPr="001E15FC" w:rsidRDefault="00F26684" w:rsidP="001E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B0018" w:rsidRPr="001E15FC">
        <w:rPr>
          <w:rFonts w:ascii="Times New Roman" w:hAnsi="Times New Roman" w:cs="Times New Roman"/>
          <w:sz w:val="28"/>
          <w:szCs w:val="28"/>
        </w:rPr>
        <w:t>создание благоприятных условий для творческой самореализации гр</w:t>
      </w:r>
      <w:r w:rsidR="005B0018" w:rsidRPr="001E15FC">
        <w:rPr>
          <w:rFonts w:ascii="Times New Roman" w:hAnsi="Times New Roman" w:cs="Times New Roman"/>
          <w:sz w:val="28"/>
          <w:szCs w:val="28"/>
        </w:rPr>
        <w:t>а</w:t>
      </w:r>
      <w:r w:rsidR="005B0018" w:rsidRPr="001E15FC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дан </w:t>
      </w:r>
      <w:r w:rsidR="005B0018" w:rsidRPr="001E15FC">
        <w:rPr>
          <w:rFonts w:ascii="Times New Roman" w:hAnsi="Times New Roman" w:cs="Times New Roman"/>
          <w:sz w:val="28"/>
          <w:szCs w:val="28"/>
        </w:rPr>
        <w:t>и приобщения к культуре и искусству всех групп населения;</w:t>
      </w:r>
    </w:p>
    <w:p w:rsidR="005B0018" w:rsidRPr="001E15FC" w:rsidRDefault="00F26684" w:rsidP="001E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B0018" w:rsidRPr="001E15FC">
        <w:rPr>
          <w:rFonts w:ascii="Times New Roman" w:hAnsi="Times New Roman" w:cs="Times New Roman"/>
          <w:sz w:val="28"/>
          <w:szCs w:val="28"/>
        </w:rPr>
        <w:t xml:space="preserve">сохранение, популяризация и эффективное использование культурного наследия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сельсовета.</w:t>
      </w:r>
    </w:p>
    <w:p w:rsidR="005B0018" w:rsidRPr="001E15FC" w:rsidRDefault="005B0018" w:rsidP="001E1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FC">
        <w:rPr>
          <w:rFonts w:ascii="Times New Roman" w:hAnsi="Times New Roman" w:cs="Times New Roman"/>
          <w:sz w:val="28"/>
          <w:szCs w:val="28"/>
        </w:rPr>
        <w:t xml:space="preserve">В соответствии с основными приоритетами целью </w:t>
      </w:r>
      <w:r w:rsidR="00F26684">
        <w:rPr>
          <w:rFonts w:ascii="Times New Roman" w:hAnsi="Times New Roman" w:cs="Times New Roman"/>
          <w:sz w:val="28"/>
          <w:szCs w:val="28"/>
        </w:rPr>
        <w:t>п</w:t>
      </w:r>
      <w:r w:rsidRPr="001E15FC">
        <w:rPr>
          <w:rFonts w:ascii="Times New Roman" w:hAnsi="Times New Roman" w:cs="Times New Roman"/>
          <w:sz w:val="28"/>
          <w:szCs w:val="28"/>
        </w:rPr>
        <w:t>рограммы является</w:t>
      </w:r>
      <w:r w:rsidR="00F26684">
        <w:rPr>
          <w:rFonts w:ascii="Times New Roman" w:hAnsi="Times New Roman" w:cs="Times New Roman"/>
          <w:sz w:val="28"/>
          <w:szCs w:val="28"/>
        </w:rPr>
        <w:t xml:space="preserve"> с</w:t>
      </w:r>
      <w:r w:rsidR="00F26684" w:rsidRPr="00FF3597">
        <w:rPr>
          <w:rFonts w:ascii="Times New Roman" w:hAnsi="Times New Roman" w:cs="Times New Roman"/>
          <w:sz w:val="28"/>
          <w:szCs w:val="28"/>
        </w:rPr>
        <w:t>оздание условий для развития и реализации культурного и духовного поте</w:t>
      </w:r>
      <w:r w:rsidR="00F26684" w:rsidRPr="00FF3597">
        <w:rPr>
          <w:rFonts w:ascii="Times New Roman" w:hAnsi="Times New Roman" w:cs="Times New Roman"/>
          <w:sz w:val="28"/>
          <w:szCs w:val="28"/>
        </w:rPr>
        <w:t>н</w:t>
      </w:r>
      <w:r w:rsidR="00F26684" w:rsidRPr="00FF3597">
        <w:rPr>
          <w:rFonts w:ascii="Times New Roman" w:hAnsi="Times New Roman" w:cs="Times New Roman"/>
          <w:sz w:val="28"/>
          <w:szCs w:val="28"/>
        </w:rPr>
        <w:t xml:space="preserve">циала населения </w:t>
      </w:r>
      <w:r w:rsidR="00F26684">
        <w:rPr>
          <w:rFonts w:ascii="Times New Roman" w:hAnsi="Times New Roman" w:cs="Times New Roman"/>
          <w:sz w:val="28"/>
          <w:szCs w:val="28"/>
        </w:rPr>
        <w:t>Вознесенского сельсовета</w:t>
      </w:r>
      <w:r w:rsidRPr="001E15FC">
        <w:rPr>
          <w:rFonts w:ascii="Times New Roman" w:hAnsi="Times New Roman" w:cs="Times New Roman"/>
          <w:sz w:val="28"/>
          <w:szCs w:val="28"/>
        </w:rPr>
        <w:t>.</w:t>
      </w:r>
    </w:p>
    <w:p w:rsidR="005B0018" w:rsidRPr="001E15FC" w:rsidRDefault="005B0018" w:rsidP="001E1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FC">
        <w:rPr>
          <w:rFonts w:ascii="Times New Roman" w:hAnsi="Times New Roman" w:cs="Times New Roman"/>
          <w:sz w:val="28"/>
          <w:szCs w:val="28"/>
        </w:rPr>
        <w:t>Для достижения данной цели должны быть решены следующие задачи.</w:t>
      </w:r>
    </w:p>
    <w:p w:rsidR="005B0018" w:rsidRPr="001E15FC" w:rsidRDefault="00F26684" w:rsidP="00F26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26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5278">
        <w:rPr>
          <w:rFonts w:ascii="Times New Roman" w:hAnsi="Times New Roman" w:cs="Times New Roman"/>
          <w:sz w:val="28"/>
          <w:szCs w:val="28"/>
        </w:rPr>
        <w:t>рганизация библиотечного обслуживания в сельской библиотеке, обеспечение сохранности библиотечного фонда</w:t>
      </w:r>
      <w:r>
        <w:rPr>
          <w:rFonts w:ascii="Times New Roman" w:hAnsi="Times New Roman" w:cs="Times New Roman"/>
          <w:sz w:val="28"/>
          <w:szCs w:val="28"/>
        </w:rPr>
        <w:t>: р</w:t>
      </w:r>
      <w:r w:rsidR="005B0018" w:rsidRPr="001E15FC">
        <w:rPr>
          <w:rFonts w:ascii="Times New Roman" w:hAnsi="Times New Roman" w:cs="Times New Roman"/>
          <w:sz w:val="28"/>
          <w:szCs w:val="28"/>
        </w:rPr>
        <w:t xml:space="preserve">ешение данной задачи будет обеспечено посредством осуществления </w:t>
      </w:r>
      <w:r>
        <w:rPr>
          <w:rFonts w:ascii="Times New Roman" w:hAnsi="Times New Roman" w:cs="Times New Roman"/>
          <w:sz w:val="28"/>
          <w:szCs w:val="28"/>
        </w:rPr>
        <w:t>подпрограммы 1 «Сохранение кул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турного наследия»;</w:t>
      </w:r>
    </w:p>
    <w:p w:rsidR="005B0018" w:rsidRPr="00F26684" w:rsidRDefault="00F26684" w:rsidP="00F2668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Pr="00BF5278">
        <w:rPr>
          <w:rFonts w:ascii="Times New Roman" w:hAnsi="Times New Roman" w:cs="Times New Roman"/>
          <w:sz w:val="28"/>
          <w:szCs w:val="28"/>
        </w:rPr>
        <w:t>беспечение доступа населения Вознесенского сельсовета к культу</w:t>
      </w:r>
      <w:r w:rsidRPr="00BF5278">
        <w:rPr>
          <w:rFonts w:ascii="Times New Roman" w:hAnsi="Times New Roman" w:cs="Times New Roman"/>
          <w:sz w:val="28"/>
          <w:szCs w:val="28"/>
        </w:rPr>
        <w:t>р</w:t>
      </w:r>
      <w:r w:rsidRPr="00BF5278">
        <w:rPr>
          <w:rFonts w:ascii="Times New Roman" w:hAnsi="Times New Roman" w:cs="Times New Roman"/>
          <w:sz w:val="28"/>
          <w:szCs w:val="28"/>
        </w:rPr>
        <w:t>ным благам и участию в культур</w:t>
      </w:r>
      <w:r>
        <w:rPr>
          <w:rFonts w:ascii="Times New Roman" w:hAnsi="Times New Roman" w:cs="Times New Roman"/>
          <w:sz w:val="28"/>
          <w:szCs w:val="28"/>
        </w:rPr>
        <w:t>ной жизни: для р</w:t>
      </w:r>
      <w:r w:rsidR="005B0018" w:rsidRPr="001E15FC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B0018" w:rsidRPr="001E15FC">
        <w:rPr>
          <w:rFonts w:ascii="Times New Roman" w:hAnsi="Times New Roman" w:cs="Times New Roman"/>
          <w:sz w:val="28"/>
          <w:szCs w:val="28"/>
        </w:rPr>
        <w:t xml:space="preserve"> указанной задачи пр</w:t>
      </w:r>
      <w:r w:rsidR="005B0018" w:rsidRPr="001E15FC">
        <w:rPr>
          <w:rFonts w:ascii="Times New Roman" w:hAnsi="Times New Roman" w:cs="Times New Roman"/>
          <w:sz w:val="28"/>
          <w:szCs w:val="28"/>
        </w:rPr>
        <w:t>е</w:t>
      </w:r>
      <w:r w:rsidR="005B0018" w:rsidRPr="001E15FC">
        <w:rPr>
          <w:rFonts w:ascii="Times New Roman" w:hAnsi="Times New Roman" w:cs="Times New Roman"/>
          <w:sz w:val="28"/>
          <w:szCs w:val="28"/>
        </w:rPr>
        <w:t>дусматривается выполнение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5B0018" w:rsidRPr="001E15FC">
        <w:rPr>
          <w:rFonts w:ascii="Times New Roman" w:hAnsi="Times New Roman" w:cs="Times New Roman"/>
          <w:sz w:val="28"/>
          <w:szCs w:val="28"/>
        </w:rPr>
        <w:t xml:space="preserve"> </w:t>
      </w:r>
      <w:r w:rsidR="005B0018" w:rsidRPr="00F26684">
        <w:rPr>
          <w:rFonts w:ascii="Times New Roman" w:hAnsi="Times New Roman" w:cs="Times New Roman"/>
          <w:sz w:val="28"/>
          <w:szCs w:val="28"/>
        </w:rPr>
        <w:t>«Поддержка искусства и наро</w:t>
      </w:r>
      <w:r w:rsidR="005B0018" w:rsidRPr="00F26684">
        <w:rPr>
          <w:rFonts w:ascii="Times New Roman" w:hAnsi="Times New Roman" w:cs="Times New Roman"/>
          <w:sz w:val="28"/>
          <w:szCs w:val="28"/>
        </w:rPr>
        <w:t>д</w:t>
      </w:r>
      <w:r w:rsidR="005B0018" w:rsidRPr="00F26684">
        <w:rPr>
          <w:rFonts w:ascii="Times New Roman" w:hAnsi="Times New Roman" w:cs="Times New Roman"/>
          <w:sz w:val="28"/>
          <w:szCs w:val="28"/>
        </w:rPr>
        <w:t xml:space="preserve">ного творчества». </w:t>
      </w:r>
    </w:p>
    <w:p w:rsidR="005B0018" w:rsidRPr="001E15FC" w:rsidRDefault="005B0018" w:rsidP="001E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FC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F26684">
        <w:rPr>
          <w:rFonts w:ascii="Times New Roman" w:hAnsi="Times New Roman" w:cs="Times New Roman"/>
          <w:sz w:val="28"/>
          <w:szCs w:val="28"/>
        </w:rPr>
        <w:t>п</w:t>
      </w:r>
      <w:r w:rsidRPr="001E15FC">
        <w:rPr>
          <w:rFonts w:ascii="Times New Roman" w:hAnsi="Times New Roman" w:cs="Times New Roman"/>
          <w:sz w:val="28"/>
          <w:szCs w:val="28"/>
        </w:rPr>
        <w:t>рограммы позволит расширить доступ населения                         к культурным ценностям и информации, обеспечит поддержку всех форм тво</w:t>
      </w:r>
      <w:r w:rsidRPr="001E15FC">
        <w:rPr>
          <w:rFonts w:ascii="Times New Roman" w:hAnsi="Times New Roman" w:cs="Times New Roman"/>
          <w:sz w:val="28"/>
          <w:szCs w:val="28"/>
        </w:rPr>
        <w:t>р</w:t>
      </w:r>
      <w:r w:rsidRPr="001E15FC">
        <w:rPr>
          <w:rFonts w:ascii="Times New Roman" w:hAnsi="Times New Roman" w:cs="Times New Roman"/>
          <w:sz w:val="28"/>
          <w:szCs w:val="28"/>
        </w:rPr>
        <w:t>ческой самореализации личности</w:t>
      </w:r>
      <w:r w:rsidR="008A4C18">
        <w:rPr>
          <w:rFonts w:ascii="Times New Roman" w:hAnsi="Times New Roman" w:cs="Times New Roman"/>
          <w:sz w:val="28"/>
          <w:szCs w:val="28"/>
        </w:rPr>
        <w:t xml:space="preserve"> и </w:t>
      </w:r>
      <w:r w:rsidRPr="001E15FC">
        <w:rPr>
          <w:rFonts w:ascii="Times New Roman" w:hAnsi="Times New Roman" w:cs="Times New Roman"/>
          <w:sz w:val="28"/>
          <w:szCs w:val="28"/>
        </w:rPr>
        <w:t xml:space="preserve">широкое вовлечение граждан </w:t>
      </w:r>
      <w:r w:rsidR="008A4C18">
        <w:rPr>
          <w:rFonts w:ascii="Times New Roman" w:hAnsi="Times New Roman" w:cs="Times New Roman"/>
          <w:sz w:val="28"/>
          <w:szCs w:val="28"/>
        </w:rPr>
        <w:t>в культурную деятельность.</w:t>
      </w:r>
    </w:p>
    <w:p w:rsidR="005B0018" w:rsidRPr="001E15FC" w:rsidRDefault="005B0018" w:rsidP="001E1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FC">
        <w:rPr>
          <w:rFonts w:ascii="Times New Roman" w:hAnsi="Times New Roman" w:cs="Times New Roman"/>
          <w:sz w:val="28"/>
          <w:szCs w:val="28"/>
        </w:rPr>
        <w:t xml:space="preserve">Следует отметить, что реализация </w:t>
      </w:r>
      <w:r w:rsidR="008A4C18">
        <w:rPr>
          <w:rFonts w:ascii="Times New Roman" w:hAnsi="Times New Roman" w:cs="Times New Roman"/>
          <w:sz w:val="28"/>
          <w:szCs w:val="28"/>
        </w:rPr>
        <w:t>п</w:t>
      </w:r>
      <w:r w:rsidRPr="001E15FC">
        <w:rPr>
          <w:rFonts w:ascii="Times New Roman" w:hAnsi="Times New Roman" w:cs="Times New Roman"/>
          <w:sz w:val="28"/>
          <w:szCs w:val="28"/>
        </w:rPr>
        <w:t>рограммы сопряжена с рисками, к</w:t>
      </w:r>
      <w:r w:rsidRPr="001E15FC">
        <w:rPr>
          <w:rFonts w:ascii="Times New Roman" w:hAnsi="Times New Roman" w:cs="Times New Roman"/>
          <w:sz w:val="28"/>
          <w:szCs w:val="28"/>
        </w:rPr>
        <w:t>о</w:t>
      </w:r>
      <w:r w:rsidRPr="001E15FC">
        <w:rPr>
          <w:rFonts w:ascii="Times New Roman" w:hAnsi="Times New Roman" w:cs="Times New Roman"/>
          <w:sz w:val="28"/>
          <w:szCs w:val="28"/>
        </w:rPr>
        <w:t>торые могут препятствовать достижению запланированных результатов.</w:t>
      </w:r>
    </w:p>
    <w:p w:rsidR="005B0018" w:rsidRPr="001E15FC" w:rsidRDefault="005B0018" w:rsidP="001E1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FC">
        <w:rPr>
          <w:rFonts w:ascii="Times New Roman" w:hAnsi="Times New Roman" w:cs="Times New Roman"/>
          <w:sz w:val="28"/>
          <w:szCs w:val="28"/>
        </w:rPr>
        <w:t xml:space="preserve">Основным неуправляемым риском является существенное сокращение объемов бюджетного финансирования </w:t>
      </w:r>
      <w:r w:rsidR="008A4C18">
        <w:rPr>
          <w:rFonts w:ascii="Times New Roman" w:hAnsi="Times New Roman" w:cs="Times New Roman"/>
          <w:sz w:val="28"/>
          <w:szCs w:val="28"/>
        </w:rPr>
        <w:t>п</w:t>
      </w:r>
      <w:r w:rsidRPr="001E15FC">
        <w:rPr>
          <w:rFonts w:ascii="Times New Roman" w:hAnsi="Times New Roman" w:cs="Times New Roman"/>
          <w:sz w:val="28"/>
          <w:szCs w:val="28"/>
        </w:rPr>
        <w:t>рограммы.</w:t>
      </w:r>
    </w:p>
    <w:p w:rsidR="00520EF3" w:rsidRPr="001E15FC" w:rsidRDefault="002E21D4" w:rsidP="001E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FC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2E21D4" w:rsidRPr="00520EF3" w:rsidRDefault="002E21D4" w:rsidP="002714D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>4. Механизм реализации отдельных мероприятий программы</w:t>
      </w:r>
    </w:p>
    <w:p w:rsidR="002E21D4" w:rsidRPr="002E21D4" w:rsidRDefault="002E21D4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0018" w:rsidRPr="00043704" w:rsidRDefault="005B0018" w:rsidP="005B0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Организационные, </w:t>
      </w:r>
      <w:proofErr w:type="gramStart"/>
      <w:r w:rsidRPr="00043704">
        <w:rPr>
          <w:rFonts w:ascii="Times New Roman" w:hAnsi="Times New Roman"/>
          <w:sz w:val="28"/>
          <w:szCs w:val="28"/>
        </w:rPr>
        <w:t>экономические и правовые механизмы</w:t>
      </w:r>
      <w:proofErr w:type="gramEnd"/>
      <w:r w:rsidRPr="00043704">
        <w:rPr>
          <w:rFonts w:ascii="Times New Roman" w:hAnsi="Times New Roman"/>
          <w:sz w:val="28"/>
          <w:szCs w:val="28"/>
        </w:rPr>
        <w:t>, необходимые для эффективной реализации мероприятий подпрограмм представлены в по</w:t>
      </w:r>
      <w:r w:rsidRPr="00043704">
        <w:rPr>
          <w:rFonts w:ascii="Times New Roman" w:hAnsi="Times New Roman"/>
          <w:sz w:val="28"/>
          <w:szCs w:val="28"/>
        </w:rPr>
        <w:t>д</w:t>
      </w:r>
      <w:r w:rsidRPr="00043704">
        <w:rPr>
          <w:rFonts w:ascii="Times New Roman" w:hAnsi="Times New Roman"/>
          <w:sz w:val="28"/>
          <w:szCs w:val="28"/>
        </w:rPr>
        <w:t xml:space="preserve">программах </w:t>
      </w:r>
      <w:r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:</w:t>
      </w:r>
      <w:r w:rsidRPr="00043704">
        <w:rPr>
          <w:rFonts w:ascii="Times New Roman" w:hAnsi="Times New Roman"/>
          <w:sz w:val="28"/>
          <w:szCs w:val="28"/>
        </w:rPr>
        <w:t xml:space="preserve"> </w:t>
      </w:r>
    </w:p>
    <w:p w:rsidR="005B0018" w:rsidRDefault="005B0018" w:rsidP="005B0018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подпрограмма 1 «Сохранение культурного наследия»;</w:t>
      </w:r>
    </w:p>
    <w:p w:rsidR="005B0018" w:rsidRDefault="005B0018" w:rsidP="005B0018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подпрограмма 2 «Поддержка искусства и народного творчества».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реализацией 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B0018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520EF3">
        <w:rPr>
          <w:rFonts w:ascii="Times New Roman" w:hAnsi="Times New Roman" w:cs="Times New Roman"/>
          <w:sz w:val="28"/>
          <w:szCs w:val="28"/>
        </w:rPr>
        <w:t xml:space="preserve">по ней </w:t>
      </w:r>
      <w:r w:rsidRPr="00DA7CBA">
        <w:rPr>
          <w:rFonts w:ascii="Times New Roman" w:hAnsi="Times New Roman" w:cs="Times New Roman"/>
          <w:sz w:val="28"/>
          <w:szCs w:val="28"/>
        </w:rPr>
        <w:t xml:space="preserve">осуществляет  муниципальный заказчик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– Администрация </w:t>
      </w:r>
      <w:r>
        <w:rPr>
          <w:rFonts w:ascii="Times New Roman" w:hAnsi="Times New Roman" w:cs="Times New Roman"/>
          <w:sz w:val="28"/>
          <w:szCs w:val="28"/>
        </w:rPr>
        <w:t>Вознесенского сельс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 Березовского района Красноярского края.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заказчик пр</w:t>
      </w:r>
      <w:r w:rsidRPr="00DA7CBA">
        <w:rPr>
          <w:rFonts w:ascii="Times New Roman" w:hAnsi="Times New Roman" w:cs="Times New Roman"/>
          <w:sz w:val="28"/>
          <w:szCs w:val="28"/>
        </w:rPr>
        <w:t>ограммы несет ответственность за реализ</w:t>
      </w:r>
      <w:r w:rsidRPr="00DA7CB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 xml:space="preserve">цию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рограммы, уточняет сроки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выполняются следующие осно</w:t>
      </w:r>
      <w:r w:rsidRPr="00DA7CBA">
        <w:rPr>
          <w:rFonts w:ascii="Times New Roman" w:hAnsi="Times New Roman" w:cs="Times New Roman"/>
          <w:sz w:val="28"/>
          <w:szCs w:val="28"/>
        </w:rPr>
        <w:t>в</w:t>
      </w:r>
      <w:r w:rsidRPr="00DA7CBA">
        <w:rPr>
          <w:rFonts w:ascii="Times New Roman" w:hAnsi="Times New Roman" w:cs="Times New Roman"/>
          <w:sz w:val="28"/>
          <w:szCs w:val="28"/>
        </w:rPr>
        <w:t>ные задачи: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>экономический анализ эффективности программных проектов и мер</w:t>
      </w:r>
      <w:r w:rsidRPr="00DA7CBA">
        <w:rPr>
          <w:rFonts w:ascii="Times New Roman" w:hAnsi="Times New Roman" w:cs="Times New Roman"/>
          <w:sz w:val="28"/>
          <w:szCs w:val="28"/>
        </w:rPr>
        <w:t>о</w:t>
      </w:r>
      <w:r w:rsidRPr="00DA7CBA">
        <w:rPr>
          <w:rFonts w:ascii="Times New Roman" w:hAnsi="Times New Roman" w:cs="Times New Roman"/>
          <w:sz w:val="28"/>
          <w:szCs w:val="28"/>
        </w:rPr>
        <w:t>приятий Программы;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корректировка плана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по источникам и объемам финансирования и по перечню предлагаемых к реализации задач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по результатам принятия районного,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DA7CBA">
        <w:rPr>
          <w:rFonts w:ascii="Times New Roman" w:hAnsi="Times New Roman" w:cs="Times New Roman"/>
          <w:sz w:val="28"/>
          <w:szCs w:val="28"/>
        </w:rPr>
        <w:t xml:space="preserve"> и федерального бюджетов и уточн</w:t>
      </w:r>
      <w:r w:rsidRPr="00DA7CBA">
        <w:rPr>
          <w:rFonts w:ascii="Times New Roman" w:hAnsi="Times New Roman" w:cs="Times New Roman"/>
          <w:sz w:val="28"/>
          <w:szCs w:val="28"/>
        </w:rPr>
        <w:t>е</w:t>
      </w:r>
      <w:r w:rsidRPr="00DA7CBA">
        <w:rPr>
          <w:rFonts w:ascii="Times New Roman" w:hAnsi="Times New Roman" w:cs="Times New Roman"/>
          <w:sz w:val="28"/>
          <w:szCs w:val="28"/>
        </w:rPr>
        <w:t>ния возможных объемов финансирования из других источников;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мониторинг выполнения показателей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и сбора оперативной отчетной информации, подготовки и представления в установленном порядке отчетов о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Распределение объемов финансирования, указанных в Приложении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7CBA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рограмме осуществляется 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7C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7CB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осуществляется Администрацией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сельсовета.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– Администрация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</w:t>
      </w:r>
      <w:r w:rsidRPr="00DA7CBA">
        <w:rPr>
          <w:rFonts w:ascii="Times New Roman" w:hAnsi="Times New Roman" w:cs="Times New Roman"/>
          <w:sz w:val="28"/>
          <w:szCs w:val="28"/>
        </w:rPr>
        <w:t>: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CBA">
        <w:rPr>
          <w:rFonts w:ascii="Times New Roman" w:hAnsi="Times New Roman" w:cs="Times New Roman"/>
          <w:sz w:val="28"/>
          <w:szCs w:val="28"/>
        </w:rPr>
        <w:t xml:space="preserve"> собирает информацию об исполнении каждого мероприятия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и общем объеме фактически произведенных расходов всего по мероприятиям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и, в том числе, по источникам финансирования;</w:t>
      </w:r>
    </w:p>
    <w:p w:rsidR="007A448B" w:rsidRPr="00DA7CBA" w:rsidRDefault="007A448B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осуществляет обобщение и подготовку информации о ходе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2714D4" w:rsidRDefault="002714D4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E21D4" w:rsidRPr="00520EF3" w:rsidRDefault="002E21D4" w:rsidP="002714D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 xml:space="preserve">5. Прогноз конечных результатов программы </w:t>
      </w:r>
    </w:p>
    <w:p w:rsidR="002E21D4" w:rsidRDefault="002E21D4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C48B9" w:rsidRPr="002E21D4" w:rsidRDefault="004C48B9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программы прим</w:t>
      </w:r>
      <w:r w:rsidRPr="002E21D4">
        <w:rPr>
          <w:rFonts w:ascii="Times New Roman" w:hAnsi="Times New Roman" w:cs="Times New Roman"/>
          <w:sz w:val="28"/>
          <w:szCs w:val="28"/>
        </w:rPr>
        <w:t>е</w:t>
      </w:r>
      <w:r w:rsidRPr="002E21D4">
        <w:rPr>
          <w:rFonts w:ascii="Times New Roman" w:hAnsi="Times New Roman" w:cs="Times New Roman"/>
          <w:sz w:val="28"/>
          <w:szCs w:val="28"/>
        </w:rPr>
        <w:t>няются показатели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E21D4">
        <w:rPr>
          <w:rFonts w:ascii="Times New Roman" w:hAnsi="Times New Roman" w:cs="Times New Roman"/>
          <w:sz w:val="28"/>
          <w:szCs w:val="28"/>
        </w:rPr>
        <w:t xml:space="preserve">целевые </w:t>
      </w:r>
      <w:r>
        <w:rPr>
          <w:rFonts w:ascii="Times New Roman" w:hAnsi="Times New Roman" w:cs="Times New Roman"/>
          <w:sz w:val="28"/>
          <w:szCs w:val="28"/>
        </w:rPr>
        <w:t>индикаторы</w:t>
      </w:r>
      <w:r w:rsidRPr="002E21D4">
        <w:rPr>
          <w:rFonts w:ascii="Times New Roman" w:hAnsi="Times New Roman" w:cs="Times New Roman"/>
          <w:sz w:val="28"/>
          <w:szCs w:val="28"/>
        </w:rPr>
        <w:t>.</w:t>
      </w:r>
    </w:p>
    <w:p w:rsidR="004C48B9" w:rsidRDefault="004C48B9" w:rsidP="004C4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A53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30A53">
        <w:rPr>
          <w:rFonts w:ascii="Times New Roman" w:hAnsi="Times New Roman" w:cs="Times New Roman"/>
          <w:sz w:val="28"/>
          <w:szCs w:val="28"/>
        </w:rPr>
        <w:t>рограммы оценивается по следующим показателям:</w:t>
      </w:r>
    </w:p>
    <w:p w:rsidR="004C48B9" w:rsidRDefault="004C48B9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86A8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Pr="00E86A88">
        <w:rPr>
          <w:rFonts w:ascii="Times New Roman" w:hAnsi="Times New Roman" w:cs="Times New Roman"/>
          <w:sz w:val="28"/>
          <w:szCs w:val="28"/>
        </w:rPr>
        <w:t>активност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6A88">
        <w:rPr>
          <w:rFonts w:ascii="Times New Roman" w:hAnsi="Times New Roman" w:cs="Times New Roman"/>
          <w:sz w:val="28"/>
          <w:szCs w:val="28"/>
        </w:rPr>
        <w:t xml:space="preserve"> использования библиотечного фонда</w:t>
      </w:r>
      <w:r>
        <w:rPr>
          <w:rFonts w:ascii="Times New Roman" w:hAnsi="Times New Roman" w:cs="Times New Roman"/>
          <w:sz w:val="28"/>
          <w:szCs w:val="28"/>
        </w:rPr>
        <w:t xml:space="preserve"> на пре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нем уровне;</w:t>
      </w:r>
    </w:p>
    <w:p w:rsidR="004C48B9" w:rsidRDefault="004C48B9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увеличение процента потребителей, удовлетворенных качеством и 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тупностью услуг </w:t>
      </w:r>
      <w:r w:rsidR="00AD72C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ДК,  к концу 2016 года на 10%.</w:t>
      </w:r>
    </w:p>
    <w:p w:rsidR="001E15FC" w:rsidRPr="003C7A59" w:rsidRDefault="001E15FC" w:rsidP="001E15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A59">
        <w:rPr>
          <w:rFonts w:ascii="Times New Roman" w:hAnsi="Times New Roman" w:cs="Times New Roman"/>
          <w:sz w:val="28"/>
          <w:szCs w:val="28"/>
        </w:rPr>
        <w:lastRenderedPageBreak/>
        <w:t>Целевыми индикаторами, позволяющими измерить достижение цели программы, являются:</w:t>
      </w:r>
    </w:p>
    <w:p w:rsidR="001E15FC" w:rsidRDefault="001E15FC" w:rsidP="001E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активность использования </w:t>
      </w:r>
      <w:r w:rsidRPr="00E86A88">
        <w:rPr>
          <w:rFonts w:ascii="Times New Roman" w:hAnsi="Times New Roman" w:cs="Times New Roman"/>
          <w:sz w:val="28"/>
          <w:szCs w:val="28"/>
        </w:rPr>
        <w:t>библиотечного фонда</w:t>
      </w:r>
      <w:r>
        <w:rPr>
          <w:rFonts w:ascii="Times New Roman" w:hAnsi="Times New Roman" w:cs="Times New Roman"/>
          <w:sz w:val="28"/>
          <w:szCs w:val="28"/>
        </w:rPr>
        <w:t xml:space="preserve"> сохранится на пре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нем уровне и в 2016 году составит </w:t>
      </w:r>
      <w:r w:rsidR="00BD34D7">
        <w:rPr>
          <w:rFonts w:ascii="Times New Roman" w:hAnsi="Times New Roman" w:cs="Times New Roman"/>
          <w:sz w:val="28"/>
          <w:szCs w:val="28"/>
        </w:rPr>
        <w:t>80,0</w:t>
      </w:r>
      <w:r>
        <w:rPr>
          <w:rFonts w:ascii="Times New Roman" w:hAnsi="Times New Roman" w:cs="Times New Roman"/>
          <w:sz w:val="28"/>
          <w:szCs w:val="28"/>
        </w:rPr>
        <w:t>%;</w:t>
      </w:r>
    </w:p>
    <w:p w:rsidR="004C48B9" w:rsidRPr="00B30A53" w:rsidRDefault="001E15FC" w:rsidP="001E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процент потребителей, удовлетворенных качеством и доступностью услуг </w:t>
      </w:r>
      <w:r w:rsidR="00AD72C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ДК, в 2016 году составит 95</w:t>
      </w:r>
      <w:r w:rsidR="00BD34D7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C48B9" w:rsidRPr="00043704" w:rsidRDefault="004C48B9" w:rsidP="004C48B9">
      <w:pPr>
        <w:pStyle w:val="11"/>
        <w:tabs>
          <w:tab w:val="left" w:pos="0"/>
        </w:tabs>
        <w:ind w:firstLine="720"/>
        <w:rPr>
          <w:rFonts w:ascii="Times New Roman" w:hAnsi="Times New Roman" w:cs="Times New Roman"/>
          <w:sz w:val="28"/>
          <w:szCs w:val="28"/>
        </w:rPr>
      </w:pP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показателей результативности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и целевых индикаторов п</w:t>
      </w: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с расшифровкой плановых значений по годам ее реализации представлены в </w:t>
      </w:r>
      <w:r w:rsidRPr="00043704">
        <w:rPr>
          <w:rFonts w:ascii="Times New Roman" w:hAnsi="Times New Roman" w:cs="Times New Roman"/>
          <w:sz w:val="28"/>
          <w:szCs w:val="28"/>
        </w:rPr>
        <w:t xml:space="preserve">приложении № 1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3704">
        <w:rPr>
          <w:rFonts w:ascii="Times New Roman" w:hAnsi="Times New Roman" w:cs="Times New Roman"/>
          <w:sz w:val="28"/>
          <w:szCs w:val="28"/>
        </w:rPr>
        <w:t>рограмме</w:t>
      </w: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, значения целевых показателей на долгосрочный период представлены в </w:t>
      </w:r>
      <w:r w:rsidRPr="00043704">
        <w:rPr>
          <w:rFonts w:ascii="Times New Roman" w:hAnsi="Times New Roman" w:cs="Times New Roman"/>
          <w:sz w:val="28"/>
          <w:szCs w:val="28"/>
        </w:rPr>
        <w:t xml:space="preserve">приложении № 2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3704">
        <w:rPr>
          <w:rFonts w:ascii="Times New Roman" w:hAnsi="Times New Roman" w:cs="Times New Roman"/>
          <w:sz w:val="28"/>
          <w:szCs w:val="28"/>
        </w:rPr>
        <w:t xml:space="preserve">рограмме. </w:t>
      </w:r>
    </w:p>
    <w:p w:rsidR="004C48B9" w:rsidRPr="002E21D4" w:rsidRDefault="004C48B9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E21D4" w:rsidRPr="00520EF3" w:rsidRDefault="002E21D4" w:rsidP="001E15F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ab/>
      </w:r>
      <w:r w:rsidRPr="00520EF3">
        <w:rPr>
          <w:rFonts w:ascii="Times New Roman" w:hAnsi="Times New Roman" w:cs="Times New Roman"/>
          <w:b/>
          <w:sz w:val="28"/>
          <w:szCs w:val="28"/>
        </w:rPr>
        <w:t>6. Перечень подпрограмм</w:t>
      </w:r>
      <w:r w:rsidR="009F6179" w:rsidRPr="00520EF3">
        <w:rPr>
          <w:rFonts w:ascii="Times New Roman" w:hAnsi="Times New Roman" w:cs="Times New Roman"/>
          <w:b/>
          <w:sz w:val="28"/>
          <w:szCs w:val="28"/>
        </w:rPr>
        <w:t xml:space="preserve"> и мероприятий</w:t>
      </w:r>
      <w:r w:rsidRPr="00520EF3">
        <w:rPr>
          <w:rFonts w:ascii="Times New Roman" w:hAnsi="Times New Roman" w:cs="Times New Roman"/>
          <w:b/>
          <w:sz w:val="28"/>
          <w:szCs w:val="28"/>
        </w:rPr>
        <w:t xml:space="preserve"> с указанием сроков их ре</w:t>
      </w:r>
      <w:r w:rsidRPr="00520EF3">
        <w:rPr>
          <w:rFonts w:ascii="Times New Roman" w:hAnsi="Times New Roman" w:cs="Times New Roman"/>
          <w:b/>
          <w:sz w:val="28"/>
          <w:szCs w:val="28"/>
        </w:rPr>
        <w:t>а</w:t>
      </w:r>
      <w:r w:rsidRPr="00520EF3">
        <w:rPr>
          <w:rFonts w:ascii="Times New Roman" w:hAnsi="Times New Roman" w:cs="Times New Roman"/>
          <w:b/>
          <w:sz w:val="28"/>
          <w:szCs w:val="28"/>
        </w:rPr>
        <w:t>лизации и ожидаемых результатов</w:t>
      </w:r>
    </w:p>
    <w:p w:rsidR="002E21D4" w:rsidRPr="002E21D4" w:rsidRDefault="002E21D4" w:rsidP="00DA69BE">
      <w:pPr>
        <w:pStyle w:val="ConsPlusNormal"/>
        <w:widowControl/>
        <w:tabs>
          <w:tab w:val="left" w:pos="213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0018" w:rsidRPr="00043704" w:rsidRDefault="005B0018" w:rsidP="005B0018">
      <w:pPr>
        <w:pStyle w:val="a8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Для достижения цели и задач </w:t>
      </w:r>
      <w:r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 xml:space="preserve">рограммы, направленных на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оздание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ловий для развития культуры на территории Вознесенского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370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</w:t>
      </w:r>
      <w:r w:rsidRPr="00043704">
        <w:rPr>
          <w:rFonts w:ascii="Times New Roman" w:hAnsi="Times New Roman"/>
          <w:sz w:val="28"/>
          <w:szCs w:val="28"/>
        </w:rPr>
        <w:t>о</w:t>
      </w:r>
      <w:r w:rsidRPr="00043704">
        <w:rPr>
          <w:rFonts w:ascii="Times New Roman" w:hAnsi="Times New Roman"/>
          <w:sz w:val="28"/>
          <w:szCs w:val="28"/>
        </w:rPr>
        <w:t xml:space="preserve">грамму включены </w:t>
      </w:r>
      <w:r>
        <w:rPr>
          <w:rFonts w:ascii="Times New Roman" w:hAnsi="Times New Roman"/>
          <w:sz w:val="28"/>
          <w:szCs w:val="28"/>
        </w:rPr>
        <w:t>2</w:t>
      </w:r>
      <w:r w:rsidRPr="00043704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ы, которые в свою очередь подразделяются на отдельные подпрограммные мероприятия.</w:t>
      </w:r>
    </w:p>
    <w:p w:rsidR="005B0018" w:rsidRPr="00704EE2" w:rsidRDefault="005B0018" w:rsidP="005B00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одпрограмма 1 «</w:t>
      </w:r>
      <w:r>
        <w:rPr>
          <w:rFonts w:ascii="Times New Roman" w:hAnsi="Times New Roman"/>
          <w:sz w:val="28"/>
          <w:szCs w:val="28"/>
        </w:rPr>
        <w:t>Сохранение культурного наследия</w:t>
      </w:r>
      <w:r w:rsidRPr="0004370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направлена на о</w:t>
      </w:r>
      <w:r w:rsidRPr="005B0018">
        <w:rPr>
          <w:rFonts w:ascii="Times New Roman" w:hAnsi="Times New Roman" w:cs="Times New Roman"/>
          <w:sz w:val="28"/>
          <w:szCs w:val="28"/>
        </w:rPr>
        <w:t>р</w:t>
      </w:r>
      <w:r w:rsidRPr="005B0018">
        <w:rPr>
          <w:rFonts w:ascii="Times New Roman" w:hAnsi="Times New Roman" w:cs="Times New Roman"/>
          <w:sz w:val="28"/>
          <w:szCs w:val="28"/>
        </w:rPr>
        <w:t>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B0018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в сель</w:t>
      </w:r>
      <w:r>
        <w:rPr>
          <w:rFonts w:ascii="Times New Roman" w:hAnsi="Times New Roman" w:cs="Times New Roman"/>
          <w:sz w:val="28"/>
          <w:szCs w:val="28"/>
        </w:rPr>
        <w:t>ской библиотеки</w:t>
      </w:r>
      <w:r w:rsidRPr="00EB06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</w:t>
      </w:r>
      <w:r w:rsidRPr="005B0018">
        <w:rPr>
          <w:rFonts w:ascii="Times New Roman" w:hAnsi="Times New Roman" w:cs="Times New Roman"/>
          <w:sz w:val="28"/>
          <w:szCs w:val="28"/>
        </w:rPr>
        <w:t xml:space="preserve"> обе</w:t>
      </w:r>
      <w:r w:rsidRPr="005B0018">
        <w:rPr>
          <w:rFonts w:ascii="Times New Roman" w:hAnsi="Times New Roman" w:cs="Times New Roman"/>
          <w:sz w:val="28"/>
          <w:szCs w:val="28"/>
        </w:rPr>
        <w:t>с</w:t>
      </w:r>
      <w:r w:rsidRPr="005B0018">
        <w:rPr>
          <w:rFonts w:ascii="Times New Roman" w:hAnsi="Times New Roman" w:cs="Times New Roman"/>
          <w:sz w:val="28"/>
          <w:szCs w:val="28"/>
        </w:rPr>
        <w:t>печение сохранности библиотечного фонда</w:t>
      </w:r>
      <w:r>
        <w:rPr>
          <w:rFonts w:ascii="Times New Roman" w:hAnsi="Times New Roman" w:cs="Times New Roman"/>
          <w:sz w:val="28"/>
          <w:szCs w:val="28"/>
        </w:rPr>
        <w:t>. В данной подпрограмме выделяю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следующие </w:t>
      </w:r>
      <w:r w:rsidRPr="00704EE2">
        <w:rPr>
          <w:rFonts w:ascii="Times New Roman" w:hAnsi="Times New Roman" w:cs="Times New Roman"/>
          <w:sz w:val="28"/>
          <w:szCs w:val="28"/>
        </w:rPr>
        <w:t>мероприятия: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1) оплата труда сотрудникам:</w:t>
      </w:r>
    </w:p>
    <w:p w:rsidR="005B0018" w:rsidRPr="005B0018" w:rsidRDefault="005B0018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1.1) заработная плата;</w:t>
      </w:r>
    </w:p>
    <w:p w:rsidR="005B0018" w:rsidRPr="005B0018" w:rsidRDefault="005B0018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1.2) начисления на заработную плату;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2) прочие услуги;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0018">
        <w:rPr>
          <w:rFonts w:ascii="Times New Roman" w:hAnsi="Times New Roman" w:cs="Times New Roman"/>
          <w:color w:val="000000"/>
          <w:sz w:val="28"/>
          <w:szCs w:val="28"/>
        </w:rPr>
        <w:t>3) прочие расходы;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0018">
        <w:rPr>
          <w:rFonts w:ascii="Times New Roman" w:hAnsi="Times New Roman" w:cs="Times New Roman"/>
          <w:color w:val="000000"/>
          <w:sz w:val="28"/>
          <w:szCs w:val="28"/>
        </w:rPr>
        <w:t>4) приобретение ОС;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5) приобретение МЗ.</w:t>
      </w:r>
    </w:p>
    <w:p w:rsidR="005B0018" w:rsidRPr="005B0018" w:rsidRDefault="005B0018" w:rsidP="005B00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EE2">
        <w:rPr>
          <w:rFonts w:ascii="Times New Roman" w:hAnsi="Times New Roman" w:cs="Times New Roman"/>
          <w:sz w:val="28"/>
          <w:szCs w:val="28"/>
        </w:rPr>
        <w:t>Подпрограмма 2 «</w:t>
      </w:r>
      <w:r>
        <w:rPr>
          <w:rFonts w:ascii="Times New Roman" w:hAnsi="Times New Roman" w:cs="Times New Roman"/>
          <w:sz w:val="28"/>
          <w:szCs w:val="28"/>
        </w:rPr>
        <w:t>Поддержка искусства и народного творчества</w:t>
      </w:r>
      <w:r w:rsidRPr="00704EE2">
        <w:rPr>
          <w:rFonts w:ascii="Times New Roman" w:hAnsi="Times New Roman" w:cs="Times New Roman"/>
          <w:sz w:val="28"/>
          <w:szCs w:val="28"/>
        </w:rPr>
        <w:t>» напра</w:t>
      </w:r>
      <w:r w:rsidRPr="00704EE2">
        <w:rPr>
          <w:rFonts w:ascii="Times New Roman" w:hAnsi="Times New Roman" w:cs="Times New Roman"/>
          <w:sz w:val="28"/>
          <w:szCs w:val="28"/>
        </w:rPr>
        <w:t>в</w:t>
      </w:r>
      <w:r w:rsidRPr="00704EE2">
        <w:rPr>
          <w:rFonts w:ascii="Times New Roman" w:hAnsi="Times New Roman" w:cs="Times New Roman"/>
          <w:sz w:val="28"/>
          <w:szCs w:val="28"/>
        </w:rPr>
        <w:t xml:space="preserve">лена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B0018">
        <w:rPr>
          <w:rFonts w:ascii="Times New Roman" w:hAnsi="Times New Roman" w:cs="Times New Roman"/>
          <w:sz w:val="28"/>
          <w:szCs w:val="28"/>
        </w:rPr>
        <w:t>беспечение доступа населения Вознесенского сельсовета к культу</w:t>
      </w:r>
      <w:r w:rsidRPr="005B0018">
        <w:rPr>
          <w:rFonts w:ascii="Times New Roman" w:hAnsi="Times New Roman" w:cs="Times New Roman"/>
          <w:sz w:val="28"/>
          <w:szCs w:val="28"/>
        </w:rPr>
        <w:t>р</w:t>
      </w:r>
      <w:r w:rsidRPr="005B0018">
        <w:rPr>
          <w:rFonts w:ascii="Times New Roman" w:hAnsi="Times New Roman" w:cs="Times New Roman"/>
          <w:sz w:val="28"/>
          <w:szCs w:val="28"/>
        </w:rPr>
        <w:t>ным благам и участию в культурной жизни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B0018">
        <w:rPr>
          <w:rFonts w:ascii="Times New Roman" w:hAnsi="Times New Roman" w:cs="Times New Roman"/>
          <w:sz w:val="28"/>
          <w:szCs w:val="28"/>
        </w:rPr>
        <w:t>Цель данной подпрограммы дост</w:t>
      </w:r>
      <w:r w:rsidRPr="005B0018">
        <w:rPr>
          <w:rFonts w:ascii="Times New Roman" w:hAnsi="Times New Roman" w:cs="Times New Roman"/>
          <w:sz w:val="28"/>
          <w:szCs w:val="28"/>
        </w:rPr>
        <w:t>и</w:t>
      </w:r>
      <w:r w:rsidRPr="005B0018">
        <w:rPr>
          <w:rFonts w:ascii="Times New Roman" w:hAnsi="Times New Roman" w:cs="Times New Roman"/>
          <w:sz w:val="28"/>
          <w:szCs w:val="28"/>
        </w:rPr>
        <w:t xml:space="preserve">гается за счет выполнения </w:t>
      </w:r>
      <w:r w:rsidR="004C48B9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5B0018">
        <w:rPr>
          <w:rFonts w:ascii="Times New Roman" w:hAnsi="Times New Roman" w:cs="Times New Roman"/>
          <w:sz w:val="28"/>
          <w:szCs w:val="28"/>
        </w:rPr>
        <w:t xml:space="preserve">мероприятий: 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1) оплата труда сотрудникам:</w:t>
      </w:r>
    </w:p>
    <w:p w:rsidR="005B0018" w:rsidRPr="005B0018" w:rsidRDefault="005B0018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1.1) заработная плата;</w:t>
      </w:r>
    </w:p>
    <w:p w:rsidR="005B0018" w:rsidRPr="005B0018" w:rsidRDefault="005B0018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1.2) начисления на заработную плату;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2) прочие услуги;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3) прочие расходы;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4) приобретение МЗ;</w:t>
      </w:r>
    </w:p>
    <w:p w:rsidR="005B0018" w:rsidRPr="005B0018" w:rsidRDefault="005B0018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5) мероприятия по празднованию:</w:t>
      </w:r>
    </w:p>
    <w:p w:rsidR="005B0018" w:rsidRPr="005B0018" w:rsidRDefault="005B0018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5.1) Дня победы;</w:t>
      </w:r>
    </w:p>
    <w:p w:rsidR="005B0018" w:rsidRPr="005B0018" w:rsidRDefault="005B0018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5.2) Дня пожилого человека;</w:t>
      </w:r>
    </w:p>
    <w:p w:rsidR="005B0018" w:rsidRPr="005B0018" w:rsidRDefault="005B0018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5.3) Дня защиты детей;</w:t>
      </w:r>
    </w:p>
    <w:p w:rsidR="005B0018" w:rsidRPr="005B0018" w:rsidRDefault="005B0018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5.4) Дня молодежи;</w:t>
      </w:r>
    </w:p>
    <w:p w:rsidR="005B0018" w:rsidRPr="005B0018" w:rsidRDefault="005B0018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>5.5) Масленицы;</w:t>
      </w:r>
    </w:p>
    <w:p w:rsidR="005B0018" w:rsidRPr="005B0018" w:rsidRDefault="005B2E92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5B0018" w:rsidRPr="005B0018">
        <w:rPr>
          <w:rFonts w:ascii="Times New Roman" w:hAnsi="Times New Roman" w:cs="Times New Roman"/>
          <w:sz w:val="28"/>
          <w:szCs w:val="28"/>
        </w:rPr>
        <w:t>6) мероприятия для детей из малообеспеченных детей.</w:t>
      </w:r>
    </w:p>
    <w:p w:rsidR="005B0018" w:rsidRPr="00043704" w:rsidRDefault="005B0018" w:rsidP="005B00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4C48B9">
        <w:rPr>
          <w:rFonts w:ascii="Times New Roman" w:hAnsi="Times New Roman" w:cs="Times New Roman"/>
          <w:sz w:val="28"/>
          <w:szCs w:val="28"/>
        </w:rPr>
        <w:t>программы и подпрограмм</w:t>
      </w:r>
      <w:r w:rsidRPr="005B0018">
        <w:rPr>
          <w:rFonts w:ascii="Times New Roman" w:hAnsi="Times New Roman" w:cs="Times New Roman"/>
          <w:sz w:val="28"/>
          <w:szCs w:val="28"/>
        </w:rPr>
        <w:t>: 2014-2016 годы без выдел</w:t>
      </w:r>
      <w:r w:rsidRPr="005B0018">
        <w:rPr>
          <w:rFonts w:ascii="Times New Roman" w:hAnsi="Times New Roman" w:cs="Times New Roman"/>
          <w:sz w:val="28"/>
          <w:szCs w:val="28"/>
        </w:rPr>
        <w:t>е</w:t>
      </w:r>
      <w:r w:rsidRPr="005B0018">
        <w:rPr>
          <w:rFonts w:ascii="Times New Roman" w:hAnsi="Times New Roman" w:cs="Times New Roman"/>
          <w:sz w:val="28"/>
          <w:szCs w:val="28"/>
        </w:rPr>
        <w:t>ния отдельных этапов</w:t>
      </w:r>
      <w:r>
        <w:rPr>
          <w:rFonts w:ascii="Times New Roman" w:hAnsi="Times New Roman"/>
          <w:sz w:val="28"/>
          <w:szCs w:val="28"/>
        </w:rPr>
        <w:t>.</w:t>
      </w:r>
    </w:p>
    <w:p w:rsidR="005B0018" w:rsidRPr="00043704" w:rsidRDefault="005B0018" w:rsidP="005B0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704">
        <w:rPr>
          <w:rFonts w:ascii="Times New Roman" w:hAnsi="Times New Roman"/>
          <w:sz w:val="28"/>
          <w:szCs w:val="28"/>
          <w:lang w:eastAsia="ru-RU"/>
        </w:rPr>
        <w:t>Реализация мероприятий подпрограмм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3704">
        <w:rPr>
          <w:rFonts w:ascii="Times New Roman" w:hAnsi="Times New Roman"/>
          <w:sz w:val="28"/>
          <w:szCs w:val="28"/>
          <w:lang w:eastAsia="ru-RU"/>
        </w:rPr>
        <w:t>позволит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достичь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043704">
        <w:rPr>
          <w:rFonts w:ascii="Times New Roman" w:hAnsi="Times New Roman"/>
          <w:sz w:val="28"/>
          <w:szCs w:val="28"/>
          <w:lang w:eastAsia="ru-RU"/>
        </w:rPr>
        <w:t>2016 год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 сл</w:t>
      </w:r>
      <w:r w:rsidRPr="00043704">
        <w:rPr>
          <w:rFonts w:ascii="Times New Roman" w:hAnsi="Times New Roman"/>
          <w:sz w:val="28"/>
          <w:szCs w:val="28"/>
          <w:lang w:eastAsia="ru-RU"/>
        </w:rPr>
        <w:t>е</w:t>
      </w:r>
      <w:r w:rsidRPr="00043704">
        <w:rPr>
          <w:rFonts w:ascii="Times New Roman" w:hAnsi="Times New Roman"/>
          <w:sz w:val="28"/>
          <w:szCs w:val="28"/>
          <w:lang w:eastAsia="ru-RU"/>
        </w:rPr>
        <w:t>дующих результатов:</w:t>
      </w:r>
    </w:p>
    <w:p w:rsidR="005B0018" w:rsidRDefault="005B0018" w:rsidP="005B0018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043704">
        <w:rPr>
          <w:rFonts w:ascii="Times New Roman" w:hAnsi="Times New Roman"/>
          <w:sz w:val="28"/>
          <w:szCs w:val="28"/>
        </w:rPr>
        <w:t>по подпрограмме 1 «</w:t>
      </w:r>
      <w:r w:rsidR="004C48B9">
        <w:rPr>
          <w:rFonts w:ascii="Times New Roman" w:hAnsi="Times New Roman"/>
          <w:sz w:val="28"/>
          <w:szCs w:val="28"/>
        </w:rPr>
        <w:t>Сохранение культурного наследия</w:t>
      </w:r>
      <w:r w:rsidRPr="00043704">
        <w:rPr>
          <w:rFonts w:ascii="Times New Roman" w:hAnsi="Times New Roman"/>
          <w:sz w:val="28"/>
          <w:szCs w:val="28"/>
        </w:rPr>
        <w:t>»:</w:t>
      </w:r>
    </w:p>
    <w:p w:rsidR="004C48B9" w:rsidRDefault="004C48B9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посещений библиотеки сохранится на прежнем уровне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ставит 4600 человек;</w:t>
      </w:r>
    </w:p>
    <w:p w:rsidR="004C48B9" w:rsidRDefault="004C48B9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число зарегистрированных пользователей сохранится на прежнем уро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не и составит 520 человек;</w:t>
      </w:r>
    </w:p>
    <w:p w:rsidR="004C48B9" w:rsidRDefault="004C48B9" w:rsidP="004C48B9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общее количество выданных экземпляров к концу 2016 года </w:t>
      </w:r>
      <w:r w:rsidRPr="00CC5B0E">
        <w:rPr>
          <w:rFonts w:ascii="Times New Roman" w:hAnsi="Times New Roman" w:cs="Times New Roman"/>
          <w:sz w:val="28"/>
          <w:szCs w:val="28"/>
        </w:rPr>
        <w:t>сохранит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Pr="00CC5B0E">
        <w:rPr>
          <w:rFonts w:ascii="Times New Roman" w:hAnsi="Times New Roman" w:cs="Times New Roman"/>
          <w:sz w:val="28"/>
          <w:szCs w:val="28"/>
        </w:rPr>
        <w:t>на прежнем уровне и составит 11835 человек.</w:t>
      </w:r>
    </w:p>
    <w:p w:rsidR="005B0018" w:rsidRPr="004C48B9" w:rsidRDefault="005B0018" w:rsidP="004C48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48B9">
        <w:rPr>
          <w:rFonts w:ascii="Times New Roman" w:hAnsi="Times New Roman" w:cs="Times New Roman"/>
          <w:sz w:val="28"/>
          <w:szCs w:val="28"/>
        </w:rPr>
        <w:t>2) по подпрограмме 2 «</w:t>
      </w:r>
      <w:r w:rsidR="004C48B9" w:rsidRPr="004C48B9">
        <w:rPr>
          <w:rFonts w:ascii="Times New Roman" w:hAnsi="Times New Roman" w:cs="Times New Roman"/>
          <w:sz w:val="28"/>
          <w:szCs w:val="28"/>
        </w:rPr>
        <w:t>Поддержка искусства и народного творчества</w:t>
      </w:r>
      <w:r w:rsidRPr="004C48B9">
        <w:rPr>
          <w:rFonts w:ascii="Times New Roman" w:hAnsi="Times New Roman" w:cs="Times New Roman"/>
          <w:sz w:val="28"/>
          <w:szCs w:val="28"/>
        </w:rPr>
        <w:t>»:</w:t>
      </w:r>
    </w:p>
    <w:p w:rsidR="004C48B9" w:rsidRPr="004C48B9" w:rsidRDefault="004C48B9" w:rsidP="004C48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48B9">
        <w:rPr>
          <w:rFonts w:ascii="Times New Roman" w:hAnsi="Times New Roman" w:cs="Times New Roman"/>
          <w:sz w:val="28"/>
          <w:szCs w:val="28"/>
        </w:rPr>
        <w:t xml:space="preserve"> количество посетителей учреждений культурно-досугового типа Возн</w:t>
      </w:r>
      <w:r w:rsidRPr="004C48B9">
        <w:rPr>
          <w:rFonts w:ascii="Times New Roman" w:hAnsi="Times New Roman" w:cs="Times New Roman"/>
          <w:sz w:val="28"/>
          <w:szCs w:val="28"/>
        </w:rPr>
        <w:t>е</w:t>
      </w:r>
      <w:r w:rsidRPr="004C48B9">
        <w:rPr>
          <w:rFonts w:ascii="Times New Roman" w:hAnsi="Times New Roman" w:cs="Times New Roman"/>
          <w:sz w:val="28"/>
          <w:szCs w:val="28"/>
        </w:rPr>
        <w:t xml:space="preserve">сенского сельсовета составит 2455 человек; </w:t>
      </w:r>
    </w:p>
    <w:p w:rsidR="004C48B9" w:rsidRPr="004C48B9" w:rsidRDefault="004C48B9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число клубных формирований </w:t>
      </w:r>
      <w:r>
        <w:rPr>
          <w:rFonts w:ascii="Times New Roman" w:hAnsi="Times New Roman" w:cs="Times New Roman"/>
          <w:bCs/>
          <w:sz w:val="28"/>
          <w:szCs w:val="28"/>
        </w:rPr>
        <w:t>составит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8 единиц;</w:t>
      </w:r>
    </w:p>
    <w:p w:rsidR="004C48B9" w:rsidRPr="004C48B9" w:rsidRDefault="004C48B9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число участников клубных формирований составит 76 человек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4C48B9" w:rsidRPr="004C48B9" w:rsidRDefault="004C48B9" w:rsidP="004C48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количество </w:t>
      </w:r>
      <w:r w:rsidRPr="004C48B9">
        <w:rPr>
          <w:rFonts w:ascii="Times New Roman" w:hAnsi="Times New Roman" w:cs="Times New Roman"/>
          <w:sz w:val="28"/>
          <w:szCs w:val="28"/>
        </w:rPr>
        <w:t>проведенных культурно-досуговых мероприятий составит на 158 единиц;</w:t>
      </w:r>
    </w:p>
    <w:p w:rsidR="009274DF" w:rsidRPr="004C48B9" w:rsidRDefault="004C48B9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число участников культурно-досуговых мероприятий составит 2370 ч</w:t>
      </w:r>
      <w:r w:rsidRPr="004C48B9">
        <w:rPr>
          <w:rFonts w:ascii="Times New Roman" w:hAnsi="Times New Roman" w:cs="Times New Roman"/>
          <w:bCs/>
          <w:sz w:val="28"/>
          <w:szCs w:val="28"/>
        </w:rPr>
        <w:t>е</w:t>
      </w:r>
      <w:r w:rsidRPr="004C48B9">
        <w:rPr>
          <w:rFonts w:ascii="Times New Roman" w:hAnsi="Times New Roman" w:cs="Times New Roman"/>
          <w:bCs/>
          <w:sz w:val="28"/>
          <w:szCs w:val="28"/>
        </w:rPr>
        <w:t>ловек.</w:t>
      </w:r>
    </w:p>
    <w:p w:rsidR="00520EF3" w:rsidRDefault="00520EF3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2C0" w:rsidRPr="00520EF3" w:rsidRDefault="006532C0" w:rsidP="006532C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 xml:space="preserve">7. Основные меры правового регулирования </w:t>
      </w:r>
    </w:p>
    <w:p w:rsid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B0018" w:rsidRDefault="005B2E92" w:rsidP="005B0018">
      <w:pPr>
        <w:pStyle w:val="aa"/>
        <w:spacing w:after="0"/>
        <w:ind w:left="0" w:firstLine="709"/>
        <w:jc w:val="both"/>
      </w:pPr>
      <w:r>
        <w:t>Правовое регулирование реализации программы осуществляется в соо</w:t>
      </w:r>
      <w:r>
        <w:t>т</w:t>
      </w:r>
      <w:r>
        <w:t>ветствии со следующими документами:</w:t>
      </w:r>
    </w:p>
    <w:p w:rsidR="005B0018" w:rsidRDefault="005B0018" w:rsidP="005B0018">
      <w:pPr>
        <w:pStyle w:val="aa"/>
        <w:spacing w:after="0"/>
        <w:ind w:left="0" w:firstLine="709"/>
        <w:jc w:val="both"/>
      </w:pPr>
      <w:r>
        <w:t xml:space="preserve">1) </w:t>
      </w:r>
      <w:r w:rsidRPr="00D54586">
        <w:t>стать</w:t>
      </w:r>
      <w:r>
        <w:t>и</w:t>
      </w:r>
      <w:r w:rsidRPr="00D54586">
        <w:t xml:space="preserve"> 179 Бюджетного кодекса </w:t>
      </w:r>
      <w:r w:rsidRPr="00B625BC">
        <w:t xml:space="preserve">Российской Федерации; </w:t>
      </w:r>
    </w:p>
    <w:p w:rsidR="005B0018" w:rsidRDefault="005B0018" w:rsidP="005B0018">
      <w:pPr>
        <w:pStyle w:val="aa"/>
        <w:spacing w:after="0"/>
        <w:ind w:left="0" w:firstLine="709"/>
        <w:jc w:val="both"/>
      </w:pPr>
      <w:r>
        <w:t xml:space="preserve">2) </w:t>
      </w:r>
      <w:r w:rsidRPr="00B625BC">
        <w:t>Постановлени</w:t>
      </w:r>
      <w:r>
        <w:t>я</w:t>
      </w:r>
      <w:r w:rsidRPr="00B625BC">
        <w:t xml:space="preserve"> администрации Вознесенского сельсовета № 34 от 02.09.2013 «Об утверждении Порядка принятия решений о разработке муниц</w:t>
      </w:r>
      <w:r w:rsidRPr="00B625BC">
        <w:t>и</w:t>
      </w:r>
      <w:r w:rsidRPr="00B625BC">
        <w:t>пальных программ Вознесенского сельсовета Березовского района Красноя</w:t>
      </w:r>
      <w:r w:rsidRPr="00B625BC">
        <w:t>р</w:t>
      </w:r>
      <w:r w:rsidRPr="00B625BC">
        <w:t>ского края, их формировании и реализации»</w:t>
      </w:r>
      <w:r>
        <w:t>;</w:t>
      </w:r>
      <w:r w:rsidRPr="00B625BC">
        <w:t xml:space="preserve"> </w:t>
      </w:r>
    </w:p>
    <w:p w:rsidR="005B0018" w:rsidRDefault="005B0018" w:rsidP="005B0018">
      <w:pPr>
        <w:pStyle w:val="aa"/>
        <w:spacing w:after="0"/>
        <w:ind w:left="0" w:firstLine="709"/>
        <w:jc w:val="both"/>
      </w:pPr>
      <w:r>
        <w:t xml:space="preserve">3) </w:t>
      </w:r>
      <w:r w:rsidRPr="00B625BC">
        <w:t>Постановлени</w:t>
      </w:r>
      <w:r>
        <w:t>я</w:t>
      </w:r>
      <w:r w:rsidRPr="00B625BC">
        <w:t xml:space="preserve"> администрации Вознесенского сельсовета № 37 от 01.10.2013 года «Об утверждении перечня муниципальных Программ, дейс</w:t>
      </w:r>
      <w:r w:rsidRPr="00B625BC">
        <w:t>т</w:t>
      </w:r>
      <w:r w:rsidRPr="00B625BC">
        <w:t>вующих на территории муниципального образования Вознесенский сельсовет в 2014-2016 гг.»</w:t>
      </w:r>
      <w:r>
        <w:t>;</w:t>
      </w:r>
    </w:p>
    <w:p w:rsidR="005B0018" w:rsidRDefault="005B0018" w:rsidP="005B0018">
      <w:pPr>
        <w:pStyle w:val="aa"/>
        <w:spacing w:after="0"/>
        <w:ind w:left="0" w:firstLine="709"/>
        <w:jc w:val="both"/>
      </w:pPr>
      <w:r>
        <w:t>4) Устава</w:t>
      </w:r>
      <w:r w:rsidRPr="00B625BC">
        <w:t xml:space="preserve"> Вознесенского сельсовета Березовского района Красноярского края</w:t>
      </w:r>
      <w:r>
        <w:t>.</w:t>
      </w:r>
    </w:p>
    <w:p w:rsidR="006532C0" w:rsidRPr="00413758" w:rsidRDefault="006532C0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Pr="00520EF3" w:rsidRDefault="006532C0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>8</w:t>
      </w:r>
      <w:r w:rsidR="002E21D4" w:rsidRPr="00520EF3">
        <w:rPr>
          <w:rFonts w:ascii="Times New Roman" w:hAnsi="Times New Roman" w:cs="Times New Roman"/>
          <w:b/>
          <w:sz w:val="28"/>
          <w:szCs w:val="28"/>
        </w:rPr>
        <w:t>. Информация о распределении планируемых расходов</w:t>
      </w:r>
      <w:r w:rsidR="0094630D" w:rsidRPr="00520EF3">
        <w:rPr>
          <w:rFonts w:ascii="Times New Roman" w:hAnsi="Times New Roman" w:cs="Times New Roman"/>
          <w:b/>
          <w:sz w:val="28"/>
          <w:szCs w:val="28"/>
        </w:rPr>
        <w:t xml:space="preserve"> по мер</w:t>
      </w:r>
      <w:r w:rsidR="0094630D" w:rsidRPr="00520EF3">
        <w:rPr>
          <w:rFonts w:ascii="Times New Roman" w:hAnsi="Times New Roman" w:cs="Times New Roman"/>
          <w:b/>
          <w:sz w:val="28"/>
          <w:szCs w:val="28"/>
        </w:rPr>
        <w:t>о</w:t>
      </w:r>
      <w:r w:rsidR="0094630D" w:rsidRPr="00520EF3">
        <w:rPr>
          <w:rFonts w:ascii="Times New Roman" w:hAnsi="Times New Roman" w:cs="Times New Roman"/>
          <w:b/>
          <w:sz w:val="28"/>
          <w:szCs w:val="28"/>
        </w:rPr>
        <w:t>приятиям</w:t>
      </w:r>
      <w:r w:rsidR="002E21D4" w:rsidRPr="00520E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30D" w:rsidRPr="00520EF3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4630D" w:rsidRDefault="0094630D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30D" w:rsidRDefault="002E21D4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 xml:space="preserve">Информация о распределении планируемых расходов по </w:t>
      </w:r>
      <w:r w:rsidR="0094630D">
        <w:rPr>
          <w:rFonts w:ascii="Times New Roman" w:hAnsi="Times New Roman" w:cs="Times New Roman"/>
          <w:sz w:val="28"/>
          <w:szCs w:val="28"/>
        </w:rPr>
        <w:t xml:space="preserve">мероприятиям муниципальной программы </w:t>
      </w:r>
      <w:r w:rsidRPr="002E21D4">
        <w:rPr>
          <w:rFonts w:ascii="Times New Roman" w:hAnsi="Times New Roman" w:cs="Times New Roman"/>
          <w:sz w:val="28"/>
          <w:szCs w:val="28"/>
        </w:rPr>
        <w:t>при</w:t>
      </w:r>
      <w:r w:rsidR="0094630D">
        <w:rPr>
          <w:rFonts w:ascii="Times New Roman" w:hAnsi="Times New Roman" w:cs="Times New Roman"/>
          <w:sz w:val="28"/>
          <w:szCs w:val="28"/>
        </w:rPr>
        <w:t>в</w:t>
      </w:r>
      <w:r w:rsidR="0094630D" w:rsidRPr="0094630D">
        <w:rPr>
          <w:rFonts w:ascii="Times New Roman" w:hAnsi="Times New Roman" w:cs="Times New Roman"/>
          <w:sz w:val="28"/>
          <w:szCs w:val="28"/>
        </w:rPr>
        <w:t xml:space="preserve">едена в приложении № </w:t>
      </w:r>
      <w:r w:rsidR="00E12835">
        <w:rPr>
          <w:rFonts w:ascii="Times New Roman" w:hAnsi="Times New Roman" w:cs="Times New Roman"/>
          <w:sz w:val="28"/>
          <w:szCs w:val="28"/>
        </w:rPr>
        <w:t>3</w:t>
      </w:r>
      <w:r w:rsidR="0094630D" w:rsidRPr="0094630D">
        <w:rPr>
          <w:rFonts w:ascii="Times New Roman" w:hAnsi="Times New Roman" w:cs="Times New Roman"/>
          <w:sz w:val="28"/>
          <w:szCs w:val="28"/>
        </w:rPr>
        <w:t xml:space="preserve"> </w:t>
      </w:r>
      <w:r w:rsidRPr="0094630D">
        <w:rPr>
          <w:rFonts w:ascii="Times New Roman" w:hAnsi="Times New Roman" w:cs="Times New Roman"/>
          <w:sz w:val="28"/>
          <w:szCs w:val="28"/>
        </w:rPr>
        <w:t>к программе.</w:t>
      </w:r>
    </w:p>
    <w:p w:rsidR="002E21D4" w:rsidRPr="002E21D4" w:rsidRDefault="002E21D4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1D4" w:rsidRPr="00520EF3" w:rsidRDefault="006532C0" w:rsidP="00E578D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2E21D4" w:rsidRPr="00520E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20EF3">
        <w:rPr>
          <w:rFonts w:ascii="Times New Roman" w:hAnsi="Times New Roman" w:cs="Times New Roman"/>
          <w:b/>
          <w:sz w:val="28"/>
          <w:szCs w:val="28"/>
        </w:rPr>
        <w:t>Информация об объеме</w:t>
      </w:r>
      <w:r w:rsidR="002E21D4" w:rsidRPr="00520EF3">
        <w:rPr>
          <w:rFonts w:ascii="Times New Roman" w:hAnsi="Times New Roman" w:cs="Times New Roman"/>
          <w:b/>
          <w:sz w:val="28"/>
          <w:szCs w:val="28"/>
        </w:rPr>
        <w:t xml:space="preserve"> бюджетных ассигнований</w:t>
      </w:r>
      <w:r w:rsidRPr="00520EF3">
        <w:rPr>
          <w:rFonts w:ascii="Times New Roman" w:hAnsi="Times New Roman" w:cs="Times New Roman"/>
          <w:b/>
          <w:sz w:val="28"/>
          <w:szCs w:val="28"/>
        </w:rPr>
        <w:t>,</w:t>
      </w:r>
      <w:r w:rsidR="002E21D4" w:rsidRPr="00520EF3">
        <w:rPr>
          <w:rFonts w:ascii="Times New Roman" w:hAnsi="Times New Roman" w:cs="Times New Roman"/>
          <w:b/>
          <w:sz w:val="28"/>
          <w:szCs w:val="28"/>
        </w:rPr>
        <w:t xml:space="preserve"> направленных на реализацию </w:t>
      </w:r>
      <w:r w:rsidRPr="00520EF3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520EF3" w:rsidRPr="00BF5278" w:rsidRDefault="00520EF3" w:rsidP="00BF52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278" w:rsidRPr="00BF5278" w:rsidRDefault="00BF5278" w:rsidP="00BF52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278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BF5278">
        <w:rPr>
          <w:rFonts w:ascii="Times New Roman" w:hAnsi="Times New Roman" w:cs="Times New Roman"/>
          <w:sz w:val="28"/>
          <w:szCs w:val="28"/>
        </w:rPr>
        <w:t xml:space="preserve"> осуществляется в пределах средств, утве</w:t>
      </w:r>
      <w:r w:rsidRPr="00BF5278">
        <w:rPr>
          <w:rFonts w:ascii="Times New Roman" w:hAnsi="Times New Roman" w:cs="Times New Roman"/>
          <w:sz w:val="28"/>
          <w:szCs w:val="28"/>
        </w:rPr>
        <w:t>р</w:t>
      </w:r>
      <w:r w:rsidRPr="00BF5278">
        <w:rPr>
          <w:rFonts w:ascii="Times New Roman" w:hAnsi="Times New Roman" w:cs="Times New Roman"/>
          <w:sz w:val="28"/>
          <w:szCs w:val="28"/>
        </w:rPr>
        <w:t>жденных решением Вознесенского Совета депутатов о бюджете Вознесенского сельсовета в составе ведомственной структуры расходов бюджета на очередной финансовый год и плановый период.</w:t>
      </w:r>
    </w:p>
    <w:p w:rsidR="00BF5278" w:rsidRPr="00BF5278" w:rsidRDefault="00BF5278" w:rsidP="00BF52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5278">
        <w:rPr>
          <w:rFonts w:ascii="Times New Roman" w:eastAsia="Calibri" w:hAnsi="Times New Roman" w:cs="Times New Roman"/>
          <w:sz w:val="28"/>
          <w:szCs w:val="28"/>
        </w:rPr>
        <w:t xml:space="preserve">Объемы финансирования </w:t>
      </w:r>
      <w:r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Pr="00BF5278">
        <w:rPr>
          <w:rFonts w:ascii="Times New Roman" w:eastAsia="Calibri" w:hAnsi="Times New Roman" w:cs="Times New Roman"/>
          <w:sz w:val="28"/>
          <w:szCs w:val="28"/>
        </w:rPr>
        <w:t xml:space="preserve"> и уточняются ежегодно при утве</w:t>
      </w:r>
      <w:r w:rsidRPr="00BF5278">
        <w:rPr>
          <w:rFonts w:ascii="Times New Roman" w:eastAsia="Calibri" w:hAnsi="Times New Roman" w:cs="Times New Roman"/>
          <w:sz w:val="28"/>
          <w:szCs w:val="28"/>
        </w:rPr>
        <w:t>р</w:t>
      </w:r>
      <w:r w:rsidRPr="00BF5278">
        <w:rPr>
          <w:rFonts w:ascii="Times New Roman" w:hAnsi="Times New Roman" w:cs="Times New Roman"/>
          <w:sz w:val="28"/>
          <w:szCs w:val="28"/>
        </w:rPr>
        <w:t>ждении бюджета</w:t>
      </w:r>
      <w:r w:rsidRPr="00BF52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5278">
        <w:rPr>
          <w:rFonts w:ascii="Times New Roman" w:hAnsi="Times New Roman" w:cs="Times New Roman"/>
          <w:sz w:val="28"/>
          <w:szCs w:val="28"/>
        </w:rPr>
        <w:t xml:space="preserve">Вознесенского сельсовета </w:t>
      </w:r>
      <w:r w:rsidRPr="00BF5278">
        <w:rPr>
          <w:rFonts w:ascii="Times New Roman" w:eastAsia="Calibri" w:hAnsi="Times New Roman" w:cs="Times New Roman"/>
          <w:sz w:val="28"/>
          <w:szCs w:val="28"/>
        </w:rPr>
        <w:t>на очередной год.</w:t>
      </w:r>
    </w:p>
    <w:p w:rsidR="00BF5278" w:rsidRPr="00BF5278" w:rsidRDefault="00BF5278" w:rsidP="00BF52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5278">
        <w:rPr>
          <w:rFonts w:ascii="Times New Roman" w:eastAsia="Times New Roman CYR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eastAsia="Times New Roman CYR" w:hAnsi="Times New Roman" w:cs="Times New Roman"/>
          <w:sz w:val="28"/>
          <w:szCs w:val="28"/>
        </w:rPr>
        <w:t>программы</w:t>
      </w:r>
      <w:r w:rsidRPr="00BF5278">
        <w:rPr>
          <w:rFonts w:ascii="Times New Roman" w:eastAsia="Times New Roman CYR" w:hAnsi="Times New Roman" w:cs="Times New Roman"/>
          <w:sz w:val="28"/>
          <w:szCs w:val="28"/>
        </w:rPr>
        <w:t xml:space="preserve"> осуществляется за счет средств местного бюдж</w:t>
      </w:r>
      <w:r w:rsidRPr="00BF5278">
        <w:rPr>
          <w:rFonts w:ascii="Times New Roman" w:eastAsia="Times New Roman CYR" w:hAnsi="Times New Roman" w:cs="Times New Roman"/>
          <w:sz w:val="28"/>
          <w:szCs w:val="28"/>
        </w:rPr>
        <w:t>е</w:t>
      </w:r>
      <w:r w:rsidRPr="00BF5278">
        <w:rPr>
          <w:rFonts w:ascii="Times New Roman" w:eastAsia="Times New Roman CYR" w:hAnsi="Times New Roman" w:cs="Times New Roman"/>
          <w:sz w:val="28"/>
          <w:szCs w:val="28"/>
        </w:rPr>
        <w:t>та</w:t>
      </w:r>
      <w:r w:rsidRPr="00BF5278">
        <w:rPr>
          <w:rFonts w:ascii="Times New Roman" w:hAnsi="Times New Roman" w:cs="Times New Roman"/>
          <w:sz w:val="28"/>
          <w:szCs w:val="28"/>
        </w:rPr>
        <w:t xml:space="preserve">, </w:t>
      </w:r>
      <w:r w:rsidRPr="00BF5278">
        <w:rPr>
          <w:rFonts w:ascii="Times New Roman" w:eastAsia="Times New Roman CYR" w:hAnsi="Times New Roman" w:cs="Times New Roman"/>
          <w:sz w:val="28"/>
          <w:szCs w:val="28"/>
        </w:rPr>
        <w:t>формируемых за счет поступающих в местный бюджет в соответствии с бюджетным законодательством средств районного бюджета.</w:t>
      </w:r>
    </w:p>
    <w:p w:rsidR="00BF5278" w:rsidRPr="00BF5278" w:rsidRDefault="00BF5278" w:rsidP="00BF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278">
        <w:rPr>
          <w:rFonts w:ascii="Times New Roman" w:eastAsia="Calibri" w:hAnsi="Times New Roman" w:cs="Times New Roman"/>
          <w:sz w:val="28"/>
          <w:szCs w:val="28"/>
        </w:rPr>
        <w:t>Объем финансирования, необходимый для реализации мероприятий пр</w:t>
      </w:r>
      <w:r w:rsidRPr="00BF5278">
        <w:rPr>
          <w:rFonts w:ascii="Times New Roman" w:eastAsia="Calibri" w:hAnsi="Times New Roman" w:cs="Times New Roman"/>
          <w:sz w:val="28"/>
          <w:szCs w:val="28"/>
        </w:rPr>
        <w:t>о</w:t>
      </w:r>
      <w:r w:rsidRPr="00BF5278">
        <w:rPr>
          <w:rFonts w:ascii="Times New Roman" w:eastAsia="Calibri" w:hAnsi="Times New Roman" w:cs="Times New Roman"/>
          <w:sz w:val="28"/>
          <w:szCs w:val="28"/>
        </w:rPr>
        <w:t xml:space="preserve">граммы, составляет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6 690 346,35 </w:t>
      </w:r>
      <w:r w:rsidRPr="00BF5278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рублей, в том числе по годам:</w:t>
      </w:r>
    </w:p>
    <w:p w:rsidR="00BF5278" w:rsidRPr="00BF5278" w:rsidRDefault="00BF5278" w:rsidP="00BF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278">
        <w:rPr>
          <w:rFonts w:ascii="Times New Roman" w:hAnsi="Times New Roman" w:cs="Times New Roman"/>
          <w:sz w:val="28"/>
          <w:szCs w:val="28"/>
          <w:shd w:val="clear" w:color="auto" w:fill="FFFFFF"/>
        </w:rPr>
        <w:t>2014 год 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2 230 115,45 </w:t>
      </w:r>
      <w:r w:rsidRPr="00BF5278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F5278" w:rsidRPr="00BF5278" w:rsidRDefault="00BF5278" w:rsidP="00BF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2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2 230 115,45</w:t>
      </w:r>
      <w:r w:rsidRPr="00BF52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</w:t>
      </w:r>
      <w:r w:rsid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F5278" w:rsidRDefault="00BF5278" w:rsidP="00BF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2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2 230 115,45</w:t>
      </w:r>
      <w:r w:rsidRPr="00BF52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рублей.</w:t>
      </w:r>
    </w:p>
    <w:p w:rsidR="006644F7" w:rsidRDefault="006644F7" w:rsidP="006644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803">
        <w:rPr>
          <w:rFonts w:ascii="Times New Roman" w:eastAsia="Calibri" w:hAnsi="Times New Roman" w:cs="Times New Roman"/>
          <w:sz w:val="28"/>
          <w:szCs w:val="28"/>
        </w:rPr>
        <w:t>Из них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644F7" w:rsidRPr="006644F7" w:rsidRDefault="006644F7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300803">
        <w:rPr>
          <w:rFonts w:ascii="Times New Roman" w:eastAsia="Calibri" w:hAnsi="Times New Roman" w:cs="Times New Roman"/>
          <w:sz w:val="28"/>
          <w:szCs w:val="28"/>
        </w:rPr>
        <w:t xml:space="preserve">для реализации подпрограммы 1 </w:t>
      </w:r>
      <w:r w:rsidRPr="0030080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Сохранение культурного наследия</w:t>
      </w:r>
      <w:r w:rsidRPr="00300803">
        <w:rPr>
          <w:rFonts w:ascii="Times New Roman" w:hAnsi="Times New Roman" w:cs="Times New Roman"/>
          <w:sz w:val="28"/>
          <w:szCs w:val="28"/>
        </w:rPr>
        <w:t xml:space="preserve">» и мероприятий по ней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>858 967,53 рублей, в том числе по годам:</w:t>
      </w:r>
    </w:p>
    <w:p w:rsidR="006644F7" w:rsidRPr="006644F7" w:rsidRDefault="006644F7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>2014 год – 286 322,51 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644F7" w:rsidRPr="006644F7" w:rsidRDefault="006644F7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>2015 год – 286 322,51 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644F7" w:rsidRPr="006644F7" w:rsidRDefault="006644F7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>2016 год – 286 322,51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рублей;</w:t>
      </w:r>
    </w:p>
    <w:p w:rsidR="006644F7" w:rsidRPr="006644F7" w:rsidRDefault="006644F7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</w:t>
      </w:r>
      <w:r w:rsidRP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реализации подпрограммы 2 </w:t>
      </w:r>
      <w:r w:rsidRPr="006644F7">
        <w:rPr>
          <w:rFonts w:ascii="Times New Roman" w:hAnsi="Times New Roman" w:cs="Times New Roman"/>
          <w:sz w:val="28"/>
          <w:szCs w:val="28"/>
        </w:rPr>
        <w:t>«Поддержка искусства и народного творчества»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644F7">
        <w:rPr>
          <w:rFonts w:ascii="Times New Roman" w:eastAsia="Calibri" w:hAnsi="Times New Roman" w:cs="Times New Roman"/>
          <w:sz w:val="28"/>
          <w:szCs w:val="28"/>
        </w:rPr>
        <w:t>5 831 378,82</w:t>
      </w:r>
      <w:r w:rsidRP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по годам:</w:t>
      </w:r>
    </w:p>
    <w:p w:rsidR="006644F7" w:rsidRPr="006644F7" w:rsidRDefault="006644F7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>2014 год – 1 943 792,94 рублей;</w:t>
      </w:r>
    </w:p>
    <w:p w:rsidR="006644F7" w:rsidRPr="006644F7" w:rsidRDefault="006644F7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>2015 год – 1 943 792,94 рублей;</w:t>
      </w:r>
    </w:p>
    <w:p w:rsidR="006644F7" w:rsidRPr="006644F7" w:rsidRDefault="006644F7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44F7">
        <w:rPr>
          <w:rFonts w:ascii="Times New Roman" w:hAnsi="Times New Roman" w:cs="Times New Roman"/>
          <w:sz w:val="28"/>
          <w:szCs w:val="28"/>
          <w:shd w:val="clear" w:color="auto" w:fill="FFFFFF"/>
        </w:rPr>
        <w:t>2016 год – 1 943 792,94 рублей.</w:t>
      </w:r>
    </w:p>
    <w:p w:rsidR="00BF5278" w:rsidRPr="00BF5278" w:rsidRDefault="00BF5278" w:rsidP="00BF52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5278">
        <w:rPr>
          <w:rFonts w:ascii="Times New Roman" w:hAnsi="Times New Roman" w:cs="Times New Roman"/>
          <w:sz w:val="28"/>
          <w:szCs w:val="28"/>
        </w:rPr>
        <w:t>Мероприятия программы и объемы их финансирования подлежат еж</w:t>
      </w:r>
      <w:r w:rsidRPr="00BF5278">
        <w:rPr>
          <w:rFonts w:ascii="Times New Roman" w:hAnsi="Times New Roman" w:cs="Times New Roman"/>
          <w:sz w:val="28"/>
          <w:szCs w:val="28"/>
        </w:rPr>
        <w:t>е</w:t>
      </w:r>
      <w:r w:rsidRPr="00BF5278">
        <w:rPr>
          <w:rFonts w:ascii="Times New Roman" w:hAnsi="Times New Roman" w:cs="Times New Roman"/>
          <w:sz w:val="28"/>
          <w:szCs w:val="28"/>
        </w:rPr>
        <w:t>годной корректировке.</w:t>
      </w:r>
    </w:p>
    <w:p w:rsidR="00BF5278" w:rsidRPr="00BF5278" w:rsidRDefault="00BF5278" w:rsidP="00BF52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5278">
        <w:rPr>
          <w:rFonts w:ascii="Times New Roman" w:eastAsia="Calibri" w:hAnsi="Times New Roman" w:cs="Times New Roman"/>
          <w:sz w:val="28"/>
          <w:szCs w:val="28"/>
        </w:rPr>
        <w:t>Информационное обеспечение программы осуществляется посредством освещения целей, задач и механизмов настоящей программы в средствах ма</w:t>
      </w:r>
      <w:r w:rsidRPr="00BF5278">
        <w:rPr>
          <w:rFonts w:ascii="Times New Roman" w:eastAsia="Calibri" w:hAnsi="Times New Roman" w:cs="Times New Roman"/>
          <w:sz w:val="28"/>
          <w:szCs w:val="28"/>
        </w:rPr>
        <w:t>с</w:t>
      </w:r>
      <w:r w:rsidRPr="00BF5278">
        <w:rPr>
          <w:rFonts w:ascii="Times New Roman" w:eastAsia="Calibri" w:hAnsi="Times New Roman" w:cs="Times New Roman"/>
          <w:sz w:val="28"/>
          <w:szCs w:val="28"/>
        </w:rPr>
        <w:t>совой информации</w:t>
      </w:r>
      <w:r w:rsidRPr="00BF5278">
        <w:rPr>
          <w:rFonts w:ascii="Times New Roman" w:hAnsi="Times New Roman" w:cs="Times New Roman"/>
          <w:sz w:val="28"/>
          <w:szCs w:val="28"/>
        </w:rPr>
        <w:t>.</w:t>
      </w:r>
    </w:p>
    <w:p w:rsidR="00BF5278" w:rsidRPr="00BF5278" w:rsidRDefault="00BF5278" w:rsidP="00BF52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F527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F5278">
        <w:rPr>
          <w:rFonts w:ascii="Times New Roman" w:eastAsia="Calibri" w:hAnsi="Times New Roman" w:cs="Times New Roman"/>
          <w:sz w:val="28"/>
          <w:szCs w:val="28"/>
        </w:rPr>
        <w:t xml:space="preserve"> исполнением программы</w:t>
      </w:r>
      <w:r w:rsidRPr="00BF5278">
        <w:rPr>
          <w:rFonts w:ascii="Times New Roman" w:hAnsi="Times New Roman" w:cs="Times New Roman"/>
          <w:sz w:val="28"/>
          <w:szCs w:val="28"/>
        </w:rPr>
        <w:t xml:space="preserve"> осуществляет администрация Во</w:t>
      </w:r>
      <w:r w:rsidRPr="00BF5278">
        <w:rPr>
          <w:rFonts w:ascii="Times New Roman" w:hAnsi="Times New Roman" w:cs="Times New Roman"/>
          <w:sz w:val="28"/>
          <w:szCs w:val="28"/>
        </w:rPr>
        <w:t>з</w:t>
      </w:r>
      <w:r w:rsidRPr="00BF5278">
        <w:rPr>
          <w:rFonts w:ascii="Times New Roman" w:hAnsi="Times New Roman" w:cs="Times New Roman"/>
          <w:sz w:val="28"/>
          <w:szCs w:val="28"/>
        </w:rPr>
        <w:t>несенского сельсовета</w:t>
      </w:r>
      <w:r w:rsidRPr="00BF527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F5278">
        <w:rPr>
          <w:rFonts w:ascii="Times New Roman" w:hAnsi="Times New Roman" w:cs="Times New Roman"/>
          <w:sz w:val="28"/>
          <w:szCs w:val="28"/>
        </w:rPr>
        <w:t>Вознесенский</w:t>
      </w:r>
      <w:r w:rsidRPr="00BF5278">
        <w:rPr>
          <w:rFonts w:ascii="Times New Roman" w:eastAsia="Calibri" w:hAnsi="Times New Roman" w:cs="Times New Roman"/>
          <w:sz w:val="28"/>
          <w:szCs w:val="28"/>
        </w:rPr>
        <w:t xml:space="preserve"> Совет депутатов. </w:t>
      </w:r>
    </w:p>
    <w:p w:rsidR="00BF5278" w:rsidRPr="00BF5278" w:rsidRDefault="00BF5278" w:rsidP="00BF52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F5278" w:rsidRPr="00BF5278" w:rsidRDefault="00BF5278" w:rsidP="00BF52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F5278" w:rsidRPr="00BF5278" w:rsidSect="001929B4">
      <w:pgSz w:w="11905" w:h="16838"/>
      <w:pgMar w:top="1134" w:right="850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E3E2E"/>
    <w:multiLevelType w:val="hybridMultilevel"/>
    <w:tmpl w:val="05A4DA6E"/>
    <w:lvl w:ilvl="0" w:tplc="2BD4D8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A332D"/>
    <w:rsid w:val="00001D09"/>
    <w:rsid w:val="000022F1"/>
    <w:rsid w:val="00023DFD"/>
    <w:rsid w:val="0003273B"/>
    <w:rsid w:val="000411AC"/>
    <w:rsid w:val="00051ED9"/>
    <w:rsid w:val="00056180"/>
    <w:rsid w:val="0006057C"/>
    <w:rsid w:val="00072410"/>
    <w:rsid w:val="0007268A"/>
    <w:rsid w:val="00073A8E"/>
    <w:rsid w:val="00087E0D"/>
    <w:rsid w:val="00096841"/>
    <w:rsid w:val="000E166E"/>
    <w:rsid w:val="000E4A4E"/>
    <w:rsid w:val="000F0263"/>
    <w:rsid w:val="000F7AED"/>
    <w:rsid w:val="001157F5"/>
    <w:rsid w:val="00136E41"/>
    <w:rsid w:val="00143DB9"/>
    <w:rsid w:val="00145986"/>
    <w:rsid w:val="00147465"/>
    <w:rsid w:val="001476B8"/>
    <w:rsid w:val="0015320A"/>
    <w:rsid w:val="00157090"/>
    <w:rsid w:val="001662E0"/>
    <w:rsid w:val="0018405B"/>
    <w:rsid w:val="00192533"/>
    <w:rsid w:val="001929B4"/>
    <w:rsid w:val="00193760"/>
    <w:rsid w:val="001A0DED"/>
    <w:rsid w:val="001A7BE8"/>
    <w:rsid w:val="001C5764"/>
    <w:rsid w:val="001E0D4D"/>
    <w:rsid w:val="001E15FC"/>
    <w:rsid w:val="001E4F1F"/>
    <w:rsid w:val="001E6254"/>
    <w:rsid w:val="001F6886"/>
    <w:rsid w:val="001F6A03"/>
    <w:rsid w:val="001F7464"/>
    <w:rsid w:val="00200397"/>
    <w:rsid w:val="002070DB"/>
    <w:rsid w:val="00207F0F"/>
    <w:rsid w:val="00241B13"/>
    <w:rsid w:val="00244313"/>
    <w:rsid w:val="0024451C"/>
    <w:rsid w:val="0024796E"/>
    <w:rsid w:val="00251760"/>
    <w:rsid w:val="0026784A"/>
    <w:rsid w:val="0027124D"/>
    <w:rsid w:val="002714D4"/>
    <w:rsid w:val="00287347"/>
    <w:rsid w:val="0029470C"/>
    <w:rsid w:val="002A2655"/>
    <w:rsid w:val="002A4290"/>
    <w:rsid w:val="002B423B"/>
    <w:rsid w:val="002C16A1"/>
    <w:rsid w:val="002C6512"/>
    <w:rsid w:val="002D4BC0"/>
    <w:rsid w:val="002E21D4"/>
    <w:rsid w:val="002F0E2C"/>
    <w:rsid w:val="00317FD7"/>
    <w:rsid w:val="00335CA7"/>
    <w:rsid w:val="00342CC5"/>
    <w:rsid w:val="003579E9"/>
    <w:rsid w:val="00362C22"/>
    <w:rsid w:val="003821F6"/>
    <w:rsid w:val="00383F41"/>
    <w:rsid w:val="003917AB"/>
    <w:rsid w:val="003A3EE3"/>
    <w:rsid w:val="003A7217"/>
    <w:rsid w:val="003B1644"/>
    <w:rsid w:val="003C1253"/>
    <w:rsid w:val="003D1E42"/>
    <w:rsid w:val="003D4F26"/>
    <w:rsid w:val="003D746D"/>
    <w:rsid w:val="00401BC8"/>
    <w:rsid w:val="00412EE9"/>
    <w:rsid w:val="00413758"/>
    <w:rsid w:val="00420D3A"/>
    <w:rsid w:val="00424FAF"/>
    <w:rsid w:val="00441416"/>
    <w:rsid w:val="00442FDA"/>
    <w:rsid w:val="00446208"/>
    <w:rsid w:val="0045533C"/>
    <w:rsid w:val="00462A11"/>
    <w:rsid w:val="00462BFD"/>
    <w:rsid w:val="004A00B4"/>
    <w:rsid w:val="004C48B9"/>
    <w:rsid w:val="004F0514"/>
    <w:rsid w:val="00504454"/>
    <w:rsid w:val="00510BF6"/>
    <w:rsid w:val="00511FDC"/>
    <w:rsid w:val="00520EF3"/>
    <w:rsid w:val="00527D63"/>
    <w:rsid w:val="00536ECD"/>
    <w:rsid w:val="00556C11"/>
    <w:rsid w:val="0056488E"/>
    <w:rsid w:val="00572E83"/>
    <w:rsid w:val="00577DA6"/>
    <w:rsid w:val="00585CF5"/>
    <w:rsid w:val="0058626C"/>
    <w:rsid w:val="005B0018"/>
    <w:rsid w:val="005B2E92"/>
    <w:rsid w:val="005B5AAF"/>
    <w:rsid w:val="005C63CB"/>
    <w:rsid w:val="005D2293"/>
    <w:rsid w:val="005D3E40"/>
    <w:rsid w:val="005E10D7"/>
    <w:rsid w:val="005E2D02"/>
    <w:rsid w:val="00602F1F"/>
    <w:rsid w:val="0060301E"/>
    <w:rsid w:val="0060664C"/>
    <w:rsid w:val="00610F83"/>
    <w:rsid w:val="00620A69"/>
    <w:rsid w:val="00624BB1"/>
    <w:rsid w:val="0062619F"/>
    <w:rsid w:val="00636EA4"/>
    <w:rsid w:val="00637E6A"/>
    <w:rsid w:val="00642BE6"/>
    <w:rsid w:val="0064417C"/>
    <w:rsid w:val="006532C0"/>
    <w:rsid w:val="006644F7"/>
    <w:rsid w:val="00675086"/>
    <w:rsid w:val="00695E79"/>
    <w:rsid w:val="006A7645"/>
    <w:rsid w:val="006B51A8"/>
    <w:rsid w:val="006C1821"/>
    <w:rsid w:val="006C4BC6"/>
    <w:rsid w:val="006C4F06"/>
    <w:rsid w:val="006C6E09"/>
    <w:rsid w:val="006D0F23"/>
    <w:rsid w:val="006D3CFE"/>
    <w:rsid w:val="006E6155"/>
    <w:rsid w:val="006F3076"/>
    <w:rsid w:val="006F685C"/>
    <w:rsid w:val="006F7B84"/>
    <w:rsid w:val="0070405D"/>
    <w:rsid w:val="00711833"/>
    <w:rsid w:val="00727D99"/>
    <w:rsid w:val="00734A51"/>
    <w:rsid w:val="00762BD8"/>
    <w:rsid w:val="0077640E"/>
    <w:rsid w:val="00781F3C"/>
    <w:rsid w:val="00793674"/>
    <w:rsid w:val="007A2168"/>
    <w:rsid w:val="007A332D"/>
    <w:rsid w:val="007A448B"/>
    <w:rsid w:val="007B04C9"/>
    <w:rsid w:val="007C7177"/>
    <w:rsid w:val="007C737B"/>
    <w:rsid w:val="007D2711"/>
    <w:rsid w:val="007D3FEB"/>
    <w:rsid w:val="007E1CE1"/>
    <w:rsid w:val="008013FE"/>
    <w:rsid w:val="00806C8D"/>
    <w:rsid w:val="00811A70"/>
    <w:rsid w:val="008169D7"/>
    <w:rsid w:val="00821804"/>
    <w:rsid w:val="00822CC3"/>
    <w:rsid w:val="00834103"/>
    <w:rsid w:val="00846B41"/>
    <w:rsid w:val="0085186C"/>
    <w:rsid w:val="00870FDB"/>
    <w:rsid w:val="00882F3D"/>
    <w:rsid w:val="0088532B"/>
    <w:rsid w:val="008908A4"/>
    <w:rsid w:val="00895710"/>
    <w:rsid w:val="008A4C18"/>
    <w:rsid w:val="008A5A0F"/>
    <w:rsid w:val="008A7609"/>
    <w:rsid w:val="008B42DA"/>
    <w:rsid w:val="008C1597"/>
    <w:rsid w:val="008C6836"/>
    <w:rsid w:val="008D7BD8"/>
    <w:rsid w:val="008E2E6A"/>
    <w:rsid w:val="00901B70"/>
    <w:rsid w:val="009066C8"/>
    <w:rsid w:val="0092580E"/>
    <w:rsid w:val="00926BC9"/>
    <w:rsid w:val="009274BD"/>
    <w:rsid w:val="009274DF"/>
    <w:rsid w:val="009322A0"/>
    <w:rsid w:val="00933C43"/>
    <w:rsid w:val="00933DF6"/>
    <w:rsid w:val="00937922"/>
    <w:rsid w:val="0094630D"/>
    <w:rsid w:val="0095673A"/>
    <w:rsid w:val="00960E27"/>
    <w:rsid w:val="0096793F"/>
    <w:rsid w:val="0097655B"/>
    <w:rsid w:val="0098393C"/>
    <w:rsid w:val="009930A9"/>
    <w:rsid w:val="00996C3B"/>
    <w:rsid w:val="009B09A4"/>
    <w:rsid w:val="009B2EA7"/>
    <w:rsid w:val="009C6A1B"/>
    <w:rsid w:val="009D2D4D"/>
    <w:rsid w:val="009D6869"/>
    <w:rsid w:val="009D7D19"/>
    <w:rsid w:val="009F0CBA"/>
    <w:rsid w:val="009F6179"/>
    <w:rsid w:val="009F6E72"/>
    <w:rsid w:val="00A15C0C"/>
    <w:rsid w:val="00A16DC4"/>
    <w:rsid w:val="00A23CCF"/>
    <w:rsid w:val="00A514B7"/>
    <w:rsid w:val="00A51E3C"/>
    <w:rsid w:val="00A71C3F"/>
    <w:rsid w:val="00A74FC6"/>
    <w:rsid w:val="00A972DD"/>
    <w:rsid w:val="00A97CCE"/>
    <w:rsid w:val="00AB20D9"/>
    <w:rsid w:val="00AB2C75"/>
    <w:rsid w:val="00AB3DE7"/>
    <w:rsid w:val="00AB665A"/>
    <w:rsid w:val="00AB6ACA"/>
    <w:rsid w:val="00AD72C4"/>
    <w:rsid w:val="00B2277A"/>
    <w:rsid w:val="00B307B2"/>
    <w:rsid w:val="00B47065"/>
    <w:rsid w:val="00B55DFC"/>
    <w:rsid w:val="00B571F9"/>
    <w:rsid w:val="00B77B00"/>
    <w:rsid w:val="00B97F31"/>
    <w:rsid w:val="00BA2EC2"/>
    <w:rsid w:val="00BB2EEE"/>
    <w:rsid w:val="00BC16CA"/>
    <w:rsid w:val="00BD00EE"/>
    <w:rsid w:val="00BD2184"/>
    <w:rsid w:val="00BD34D7"/>
    <w:rsid w:val="00BD3EB5"/>
    <w:rsid w:val="00BE5FF3"/>
    <w:rsid w:val="00BF5278"/>
    <w:rsid w:val="00BF7DD6"/>
    <w:rsid w:val="00C04B69"/>
    <w:rsid w:val="00C130F5"/>
    <w:rsid w:val="00C208ED"/>
    <w:rsid w:val="00C24507"/>
    <w:rsid w:val="00C261F1"/>
    <w:rsid w:val="00C44102"/>
    <w:rsid w:val="00C478B5"/>
    <w:rsid w:val="00C83DF9"/>
    <w:rsid w:val="00C871AF"/>
    <w:rsid w:val="00C94629"/>
    <w:rsid w:val="00CA0655"/>
    <w:rsid w:val="00CA7E21"/>
    <w:rsid w:val="00CB18F3"/>
    <w:rsid w:val="00CB1F28"/>
    <w:rsid w:val="00CB2302"/>
    <w:rsid w:val="00CB3298"/>
    <w:rsid w:val="00CB6212"/>
    <w:rsid w:val="00CC4B96"/>
    <w:rsid w:val="00CD04C5"/>
    <w:rsid w:val="00CF262D"/>
    <w:rsid w:val="00CF7D36"/>
    <w:rsid w:val="00D2113B"/>
    <w:rsid w:val="00D32AFB"/>
    <w:rsid w:val="00D3552A"/>
    <w:rsid w:val="00D362F0"/>
    <w:rsid w:val="00D52460"/>
    <w:rsid w:val="00D55F7C"/>
    <w:rsid w:val="00D5633E"/>
    <w:rsid w:val="00DA69BE"/>
    <w:rsid w:val="00DB4312"/>
    <w:rsid w:val="00DC726E"/>
    <w:rsid w:val="00DF22B0"/>
    <w:rsid w:val="00E014A8"/>
    <w:rsid w:val="00E051B5"/>
    <w:rsid w:val="00E07456"/>
    <w:rsid w:val="00E12835"/>
    <w:rsid w:val="00E279A5"/>
    <w:rsid w:val="00E33AC0"/>
    <w:rsid w:val="00E349FB"/>
    <w:rsid w:val="00E3602C"/>
    <w:rsid w:val="00E435DB"/>
    <w:rsid w:val="00E56BB1"/>
    <w:rsid w:val="00E578DF"/>
    <w:rsid w:val="00E657EC"/>
    <w:rsid w:val="00E720F6"/>
    <w:rsid w:val="00E739C0"/>
    <w:rsid w:val="00E86A88"/>
    <w:rsid w:val="00E8770F"/>
    <w:rsid w:val="00EC0182"/>
    <w:rsid w:val="00EC3F73"/>
    <w:rsid w:val="00EC7F2F"/>
    <w:rsid w:val="00ED0570"/>
    <w:rsid w:val="00EE2B4F"/>
    <w:rsid w:val="00EE781C"/>
    <w:rsid w:val="00EF0CA7"/>
    <w:rsid w:val="00F05F90"/>
    <w:rsid w:val="00F25286"/>
    <w:rsid w:val="00F26684"/>
    <w:rsid w:val="00F40E19"/>
    <w:rsid w:val="00F44A33"/>
    <w:rsid w:val="00F55066"/>
    <w:rsid w:val="00F6025E"/>
    <w:rsid w:val="00F9412D"/>
    <w:rsid w:val="00FE090C"/>
    <w:rsid w:val="00FF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paragraph" w:styleId="1">
    <w:name w:val="heading 1"/>
    <w:basedOn w:val="a"/>
    <w:link w:val="10"/>
    <w:uiPriority w:val="9"/>
    <w:qFormat/>
    <w:rsid w:val="003A3E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Normal (Web)"/>
    <w:basedOn w:val="a"/>
    <w:unhideWhenUsed/>
    <w:rsid w:val="00382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21F6"/>
  </w:style>
  <w:style w:type="paragraph" w:customStyle="1" w:styleId="ConsPlusNonformat">
    <w:name w:val="ConsPlusNonformat"/>
    <w:rsid w:val="00F550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50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uiPriority w:val="99"/>
    <w:semiHidden/>
    <w:unhideWhenUsed/>
    <w:rsid w:val="00CC4B96"/>
    <w:rPr>
      <w:color w:val="0000FF"/>
      <w:u w:val="single"/>
    </w:rPr>
  </w:style>
  <w:style w:type="paragraph" w:customStyle="1" w:styleId="ConsPlusNormal">
    <w:name w:val="ConsPlusNormal"/>
    <w:link w:val="ConsPlusNormal0"/>
    <w:rsid w:val="001929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rsid w:val="001929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Верхний колонтитул Знак"/>
    <w:basedOn w:val="a0"/>
    <w:link w:val="a6"/>
    <w:rsid w:val="001929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link w:val="a9"/>
    <w:uiPriority w:val="34"/>
    <w:qFormat/>
    <w:rsid w:val="001929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A3E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Body Text Indent"/>
    <w:basedOn w:val="a"/>
    <w:link w:val="ab"/>
    <w:rsid w:val="002E21D4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2E21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Знак"/>
    <w:basedOn w:val="a"/>
    <w:rsid w:val="0094630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rsid w:val="00BF527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B0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5B0018"/>
  </w:style>
  <w:style w:type="paragraph" w:customStyle="1" w:styleId="11">
    <w:name w:val="Текст1"/>
    <w:basedOn w:val="a"/>
    <w:rsid w:val="004C48B9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BB325-89FC-4A99-954B-6894F89C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2485</Words>
  <Characters>14167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bux</cp:lastModifiedBy>
  <cp:revision>4</cp:revision>
  <cp:lastPrinted>2013-10-21T04:31:00Z</cp:lastPrinted>
  <dcterms:created xsi:type="dcterms:W3CDTF">2013-10-21T05:20:00Z</dcterms:created>
  <dcterms:modified xsi:type="dcterms:W3CDTF">2013-10-21T06:19:00Z</dcterms:modified>
</cp:coreProperties>
</file>